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35" w:rsidRDefault="002E564F" w:rsidP="00C21BD6">
      <w:pPr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 xml:space="preserve">履职尽责  </w:t>
      </w:r>
      <w:r w:rsidR="00C21BD6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主动作为</w:t>
      </w:r>
    </w:p>
    <w:p w:rsidR="00F45335" w:rsidRDefault="00A760B5" w:rsidP="00F45335">
      <w:pPr>
        <w:jc w:val="center"/>
        <w:rPr>
          <w:rFonts w:ascii="方正小标宋简体" w:eastAsia="方正小标宋简体" w:hAnsi="宋体"/>
          <w:b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推进</w:t>
      </w:r>
      <w:r w:rsidR="007528CF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协会</w:t>
      </w:r>
      <w:r w:rsidR="00B153CF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通</w:t>
      </w:r>
      <w:r w:rsidR="00F45335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联</w:t>
      </w:r>
      <w:r w:rsidR="00081FDA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与信息宣传</w:t>
      </w:r>
      <w:r w:rsidR="009B53AA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服务</w:t>
      </w: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工作</w:t>
      </w:r>
      <w:r w:rsidR="00B153CF"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取得新成效</w:t>
      </w:r>
    </w:p>
    <w:p w:rsidR="00F45335" w:rsidRPr="00F45335" w:rsidRDefault="00F45335" w:rsidP="00F45335">
      <w:pPr>
        <w:ind w:firstLineChars="400" w:firstLine="1120"/>
        <w:rPr>
          <w:rFonts w:ascii="仿宋_GB2312" w:eastAsia="仿宋_GB2312" w:hAnsi="宋体"/>
          <w:color w:val="000000"/>
          <w:sz w:val="28"/>
          <w:szCs w:val="28"/>
        </w:rPr>
      </w:pPr>
      <w:r w:rsidRPr="00F45335">
        <w:rPr>
          <w:rFonts w:ascii="仿宋_GB2312" w:eastAsia="仿宋_GB2312" w:hAnsi="宋体" w:hint="eastAsia"/>
          <w:color w:val="000000"/>
          <w:sz w:val="28"/>
          <w:szCs w:val="28"/>
        </w:rPr>
        <w:t>--在2015年协会通联工作经验交流与培训会上的讲话</w:t>
      </w:r>
    </w:p>
    <w:p w:rsidR="00F45335" w:rsidRPr="002E564F" w:rsidRDefault="00F45335" w:rsidP="00F45335">
      <w:pPr>
        <w:jc w:val="center"/>
        <w:rPr>
          <w:rFonts w:ascii="仿宋_GB2312" w:eastAsia="仿宋_GB2312"/>
          <w:color w:val="000000"/>
          <w:sz w:val="28"/>
          <w:szCs w:val="28"/>
        </w:rPr>
      </w:pPr>
      <w:r w:rsidRPr="002E564F">
        <w:rPr>
          <w:rFonts w:ascii="仿宋_GB2312" w:eastAsia="仿宋_GB2312" w:hint="eastAsia"/>
          <w:color w:val="000000"/>
          <w:sz w:val="28"/>
          <w:szCs w:val="28"/>
        </w:rPr>
        <w:t>中国公路建设行业协会常务副理事长  单长刚</w:t>
      </w:r>
    </w:p>
    <w:p w:rsidR="00C21BD6" w:rsidRDefault="00081FDA" w:rsidP="00081FDA">
      <w:pPr>
        <w:jc w:val="center"/>
        <w:rPr>
          <w:rFonts w:ascii="宋体"/>
          <w:color w:val="000000"/>
        </w:rPr>
      </w:pPr>
      <w:r>
        <w:rPr>
          <w:rFonts w:ascii="仿宋_GB2312" w:eastAsia="仿宋_GB2312" w:hint="eastAsia"/>
          <w:sz w:val="32"/>
          <w:szCs w:val="32"/>
        </w:rPr>
        <w:t>（2015年6月12日）</w:t>
      </w:r>
    </w:p>
    <w:p w:rsidR="00F45335" w:rsidRPr="00C21BD6" w:rsidRDefault="009B53AA" w:rsidP="00F45335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各位领导，各位联络员</w:t>
      </w:r>
      <w:r w:rsidR="00C21BD6" w:rsidRPr="00C21BD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C21BD6" w:rsidRPr="00AF193E" w:rsidRDefault="00C21BD6" w:rsidP="00F45335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今天，协会在美丽的</w:t>
      </w:r>
      <w:r w:rsidR="005D0394">
        <w:rPr>
          <w:rFonts w:ascii="仿宋_GB2312" w:eastAsia="仿宋_GB2312" w:hAnsi="宋体" w:hint="eastAsia"/>
          <w:color w:val="000000"/>
          <w:sz w:val="32"/>
          <w:szCs w:val="32"/>
        </w:rPr>
        <w:t>古都</w:t>
      </w:r>
      <w:r w:rsidR="005D0394">
        <w:rPr>
          <w:rFonts w:ascii="仿宋_GB2312" w:eastAsia="仿宋_GB2312" w:hAnsi="宋体"/>
          <w:color w:val="000000"/>
          <w:sz w:val="32"/>
          <w:szCs w:val="32"/>
        </w:rPr>
        <w:t>—</w:t>
      </w:r>
      <w:r w:rsidR="005D0394">
        <w:rPr>
          <w:rFonts w:ascii="仿宋_GB2312" w:eastAsia="仿宋_GB2312" w:hAnsi="宋体" w:hint="eastAsia"/>
          <w:color w:val="000000"/>
          <w:sz w:val="32"/>
          <w:szCs w:val="32"/>
        </w:rPr>
        <w:t>西安召开2015</w:t>
      </w:r>
      <w:r w:rsidR="004D2F17">
        <w:rPr>
          <w:rFonts w:ascii="仿宋_GB2312" w:eastAsia="仿宋_GB2312" w:hAnsi="宋体" w:hint="eastAsia"/>
          <w:color w:val="000000"/>
          <w:sz w:val="32"/>
          <w:szCs w:val="32"/>
        </w:rPr>
        <w:t>年通联</w:t>
      </w:r>
      <w:r w:rsidR="005D0394">
        <w:rPr>
          <w:rFonts w:ascii="仿宋_GB2312" w:eastAsia="仿宋_GB2312" w:hAnsi="宋体" w:hint="eastAsia"/>
          <w:color w:val="000000"/>
          <w:sz w:val="32"/>
          <w:szCs w:val="32"/>
        </w:rPr>
        <w:t>工作经验交流与培训会。这是协会</w:t>
      </w:r>
      <w:r w:rsidR="00AB559E">
        <w:rPr>
          <w:rFonts w:ascii="仿宋_GB2312" w:eastAsia="仿宋_GB2312" w:hAnsi="宋体" w:hint="eastAsia"/>
          <w:color w:val="000000"/>
          <w:sz w:val="32"/>
          <w:szCs w:val="32"/>
        </w:rPr>
        <w:t>召开的第一次专门</w:t>
      </w:r>
      <w:r w:rsidR="005D0394">
        <w:rPr>
          <w:rFonts w:ascii="仿宋_GB2312" w:eastAsia="仿宋_GB2312" w:hAnsi="宋体" w:hint="eastAsia"/>
          <w:color w:val="000000"/>
          <w:sz w:val="32"/>
          <w:szCs w:val="32"/>
        </w:rPr>
        <w:t>会议。谨此，我代表中国公路建设行业协会向前来出席会议的领导和</w:t>
      </w:r>
      <w:r w:rsidR="009B6A96">
        <w:rPr>
          <w:rFonts w:ascii="仿宋_GB2312" w:eastAsia="仿宋_GB2312" w:hAnsi="宋体" w:hint="eastAsia"/>
          <w:color w:val="000000"/>
          <w:sz w:val="32"/>
          <w:szCs w:val="32"/>
        </w:rPr>
        <w:t>参会</w:t>
      </w:r>
      <w:r w:rsidR="005D0394">
        <w:rPr>
          <w:rFonts w:ascii="仿宋_GB2312" w:eastAsia="仿宋_GB2312" w:hAnsi="宋体" w:hint="eastAsia"/>
          <w:color w:val="000000"/>
          <w:sz w:val="32"/>
          <w:szCs w:val="32"/>
        </w:rPr>
        <w:t>联络员，表示热烈的欢迎和诚挚的感谢！</w:t>
      </w:r>
      <w:r w:rsidR="00AF193E">
        <w:rPr>
          <w:rFonts w:ascii="仿宋_GB2312" w:eastAsia="仿宋_GB2312" w:hAnsi="宋体" w:hint="eastAsia"/>
          <w:color w:val="000000"/>
          <w:sz w:val="32"/>
          <w:szCs w:val="32"/>
        </w:rPr>
        <w:t>向</w:t>
      </w:r>
      <w:r w:rsidR="00AF193E" w:rsidRPr="00AF193E">
        <w:rPr>
          <w:rFonts w:ascii="仿宋_GB2312" w:eastAsia="仿宋_GB2312" w:hint="eastAsia"/>
          <w:sz w:val="32"/>
          <w:szCs w:val="32"/>
        </w:rPr>
        <w:t>支持</w:t>
      </w:r>
      <w:r w:rsidR="00AF193E">
        <w:rPr>
          <w:rFonts w:ascii="仿宋_GB2312" w:eastAsia="仿宋_GB2312" w:hint="eastAsia"/>
          <w:sz w:val="32"/>
          <w:szCs w:val="32"/>
        </w:rPr>
        <w:t>本次会议的顺利召开的中国路桥集团西安实业有限公司，</w:t>
      </w:r>
      <w:r w:rsidR="00AF193E" w:rsidRPr="00AF193E">
        <w:rPr>
          <w:rFonts w:ascii="仿宋_GB2312" w:eastAsia="仿宋_GB2312" w:hint="eastAsia"/>
          <w:sz w:val="32"/>
          <w:szCs w:val="32"/>
        </w:rPr>
        <w:t>表示衷心的感谢</w:t>
      </w:r>
      <w:r w:rsidR="00AF193E">
        <w:rPr>
          <w:rFonts w:ascii="仿宋_GB2312" w:eastAsia="仿宋_GB2312" w:hint="eastAsia"/>
          <w:sz w:val="32"/>
          <w:szCs w:val="32"/>
        </w:rPr>
        <w:t>！</w:t>
      </w:r>
    </w:p>
    <w:p w:rsidR="00C21BD6" w:rsidRDefault="009B53AA" w:rsidP="009B53AA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这次会议的主题是：</w:t>
      </w:r>
      <w:r w:rsidRPr="009B53AA">
        <w:rPr>
          <w:rFonts w:ascii="仿宋_GB2312" w:eastAsia="仿宋_GB2312" w:hAnsi="宋体" w:hint="eastAsia"/>
          <w:b/>
          <w:color w:val="000000"/>
          <w:sz w:val="32"/>
          <w:szCs w:val="32"/>
        </w:rPr>
        <w:t>通联畅快，</w:t>
      </w:r>
      <w:r w:rsidR="00673DEE">
        <w:rPr>
          <w:rFonts w:ascii="仿宋_GB2312" w:eastAsia="仿宋_GB2312" w:hAnsi="宋体" w:hint="eastAsia"/>
          <w:b/>
          <w:color w:val="000000"/>
          <w:sz w:val="32"/>
          <w:szCs w:val="32"/>
        </w:rPr>
        <w:t>合力共进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D05A5B">
        <w:rPr>
          <w:rFonts w:ascii="仿宋_GB2312" w:eastAsia="仿宋_GB2312" w:hAnsi="宋体" w:hint="eastAsia"/>
          <w:color w:val="000000"/>
          <w:sz w:val="32"/>
          <w:szCs w:val="32"/>
        </w:rPr>
        <w:t>近几</w:t>
      </w:r>
      <w:r w:rsidR="005A3A4D">
        <w:rPr>
          <w:rFonts w:ascii="仿宋_GB2312" w:eastAsia="仿宋_GB2312" w:hAnsi="宋体" w:hint="eastAsia"/>
          <w:color w:val="000000"/>
          <w:sz w:val="32"/>
          <w:szCs w:val="32"/>
        </w:rPr>
        <w:t>年来，</w:t>
      </w:r>
      <w:r w:rsidR="00472BEC">
        <w:rPr>
          <w:rFonts w:ascii="仿宋_GB2312" w:eastAsia="仿宋_GB2312" w:hAnsi="宋体" w:hint="eastAsia"/>
          <w:color w:val="000000"/>
          <w:sz w:val="32"/>
          <w:szCs w:val="32"/>
        </w:rPr>
        <w:t>在会员单位领导的</w:t>
      </w:r>
      <w:r w:rsidR="004D2F17">
        <w:rPr>
          <w:rFonts w:ascii="仿宋_GB2312" w:eastAsia="仿宋_GB2312" w:hAnsi="宋体" w:hint="eastAsia"/>
          <w:color w:val="000000"/>
          <w:sz w:val="32"/>
          <w:szCs w:val="32"/>
        </w:rPr>
        <w:t>积极支持和联络员的</w:t>
      </w:r>
      <w:r w:rsidR="00862DA4">
        <w:rPr>
          <w:rFonts w:ascii="仿宋_GB2312" w:eastAsia="仿宋_GB2312" w:hAnsi="宋体" w:hint="eastAsia"/>
          <w:color w:val="000000"/>
          <w:sz w:val="32"/>
          <w:szCs w:val="32"/>
        </w:rPr>
        <w:t>共同努力下，协会通联与信息宣传</w:t>
      </w:r>
      <w:r w:rsidR="00472BEC">
        <w:rPr>
          <w:rFonts w:ascii="仿宋_GB2312" w:eastAsia="仿宋_GB2312" w:hAnsi="宋体" w:hint="eastAsia"/>
          <w:color w:val="000000"/>
          <w:sz w:val="32"/>
          <w:szCs w:val="32"/>
        </w:rPr>
        <w:t>工作</w:t>
      </w:r>
      <w:r w:rsidR="00AB266B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862DA4">
        <w:rPr>
          <w:rFonts w:ascii="仿宋_GB2312" w:eastAsia="仿宋_GB2312" w:hAnsi="宋体" w:hint="eastAsia"/>
          <w:color w:val="000000"/>
          <w:sz w:val="32"/>
          <w:szCs w:val="32"/>
        </w:rPr>
        <w:t>面貌发生了重大变化，</w:t>
      </w:r>
      <w:r w:rsidR="006C63E2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成效显著</w:t>
      </w:r>
      <w:r w:rsidR="00A760B5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，为服务行业发展、彰显会员正能量、加强协会建设发挥了桥梁纽带和宣传媒介的作用</w:t>
      </w:r>
      <w:r w:rsidR="00472BEC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C410ED">
        <w:rPr>
          <w:rFonts w:ascii="仿宋_GB2312" w:eastAsia="仿宋_GB2312" w:hAnsi="宋体" w:hint="eastAsia"/>
          <w:color w:val="000000"/>
          <w:sz w:val="32"/>
          <w:szCs w:val="32"/>
        </w:rPr>
        <w:t>广大联络员履职尽责，勤奋努力，认真做好通联与信息报送工作，成绩明显。</w:t>
      </w:r>
      <w:r w:rsidR="000865EE">
        <w:rPr>
          <w:rFonts w:ascii="仿宋_GB2312" w:eastAsia="仿宋_GB2312" w:hAnsi="宋体" w:hint="eastAsia"/>
          <w:color w:val="000000"/>
          <w:sz w:val="32"/>
          <w:szCs w:val="32"/>
        </w:rPr>
        <w:t>今天</w:t>
      </w:r>
      <w:r w:rsidR="004D2F17">
        <w:rPr>
          <w:rFonts w:ascii="仿宋_GB2312" w:eastAsia="仿宋_GB2312" w:hAnsi="宋体" w:hint="eastAsia"/>
          <w:color w:val="000000"/>
          <w:sz w:val="32"/>
          <w:szCs w:val="32"/>
        </w:rPr>
        <w:t>，协会</w:t>
      </w:r>
      <w:r w:rsidR="000865EE">
        <w:rPr>
          <w:rFonts w:ascii="仿宋_GB2312" w:eastAsia="仿宋_GB2312" w:hAnsi="宋体" w:hint="eastAsia"/>
          <w:color w:val="000000"/>
          <w:sz w:val="32"/>
          <w:szCs w:val="32"/>
        </w:rPr>
        <w:t>以召开会议的形式</w:t>
      </w:r>
      <w:r w:rsidR="00472BEC">
        <w:rPr>
          <w:rFonts w:ascii="仿宋_GB2312" w:eastAsia="仿宋_GB2312" w:hAnsi="宋体" w:hint="eastAsia"/>
          <w:color w:val="000000"/>
          <w:sz w:val="32"/>
          <w:szCs w:val="32"/>
        </w:rPr>
        <w:t>总结交流经验，加强工作指导，很有必要</w:t>
      </w:r>
      <w:r w:rsidR="00A760B5">
        <w:rPr>
          <w:rFonts w:ascii="仿宋_GB2312" w:eastAsia="仿宋_GB2312" w:hAnsi="宋体" w:hint="eastAsia"/>
          <w:color w:val="000000"/>
          <w:sz w:val="32"/>
          <w:szCs w:val="32"/>
        </w:rPr>
        <w:t>，将对</w:t>
      </w:r>
      <w:r w:rsidR="009D60C9">
        <w:rPr>
          <w:rFonts w:ascii="仿宋_GB2312" w:eastAsia="仿宋_GB2312" w:hAnsi="宋体" w:hint="eastAsia"/>
          <w:color w:val="000000"/>
          <w:sz w:val="32"/>
          <w:szCs w:val="32"/>
        </w:rPr>
        <w:t>通联与信息宣传工作起到积极</w:t>
      </w:r>
      <w:r w:rsidR="00050A37">
        <w:rPr>
          <w:rFonts w:ascii="仿宋_GB2312" w:eastAsia="仿宋_GB2312" w:hAnsi="宋体" w:hint="eastAsia"/>
          <w:color w:val="000000"/>
          <w:sz w:val="32"/>
          <w:szCs w:val="32"/>
        </w:rPr>
        <w:t>的推动作用</w:t>
      </w:r>
      <w:r w:rsidR="003661B4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5A3A4D" w:rsidRDefault="00AD7F82" w:rsidP="00050A37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在新的形势下，</w:t>
      </w:r>
      <w:r w:rsidR="003F6EA5">
        <w:rPr>
          <w:rFonts w:ascii="仿宋_GB2312" w:eastAsia="仿宋_GB2312" w:hAnsi="宋体" w:hint="eastAsia"/>
          <w:color w:val="000000"/>
          <w:sz w:val="32"/>
          <w:szCs w:val="32"/>
        </w:rPr>
        <w:t>如何</w:t>
      </w:r>
      <w:r w:rsidR="00A24BA6">
        <w:rPr>
          <w:rFonts w:ascii="仿宋_GB2312" w:eastAsia="仿宋_GB2312" w:hAnsi="宋体" w:hint="eastAsia"/>
          <w:color w:val="000000"/>
          <w:sz w:val="32"/>
          <w:szCs w:val="32"/>
        </w:rPr>
        <w:t>进一步做好协会通联</w:t>
      </w:r>
      <w:r w:rsidR="00AF193E">
        <w:rPr>
          <w:rFonts w:ascii="仿宋_GB2312" w:eastAsia="仿宋_GB2312" w:hAnsi="宋体" w:hint="eastAsia"/>
          <w:color w:val="000000"/>
          <w:sz w:val="32"/>
          <w:szCs w:val="32"/>
        </w:rPr>
        <w:t>与信息宣传</w:t>
      </w:r>
      <w:r w:rsidR="003F6EA5">
        <w:rPr>
          <w:rFonts w:ascii="仿宋_GB2312" w:eastAsia="仿宋_GB2312" w:hAnsi="宋体" w:hint="eastAsia"/>
          <w:color w:val="000000"/>
          <w:sz w:val="32"/>
          <w:szCs w:val="32"/>
        </w:rPr>
        <w:t>工作，重点要在</w:t>
      </w:r>
      <w:r w:rsidR="00764F42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3F6EA5">
        <w:rPr>
          <w:rFonts w:ascii="仿宋_GB2312" w:eastAsia="仿宋_GB2312" w:hAnsi="宋体" w:hint="eastAsia"/>
          <w:color w:val="000000"/>
          <w:sz w:val="32"/>
          <w:szCs w:val="32"/>
        </w:rPr>
        <w:t>三个把握</w:t>
      </w:r>
      <w:r w:rsidR="00764F42">
        <w:rPr>
          <w:rFonts w:ascii="仿宋_GB2312" w:eastAsia="仿宋_GB2312" w:hAnsi="宋体" w:hint="eastAsia"/>
          <w:color w:val="000000"/>
          <w:sz w:val="32"/>
          <w:szCs w:val="32"/>
        </w:rPr>
        <w:t>”</w:t>
      </w:r>
      <w:r w:rsidR="003F6EA5">
        <w:rPr>
          <w:rFonts w:ascii="仿宋_GB2312" w:eastAsia="仿宋_GB2312" w:hAnsi="宋体" w:hint="eastAsia"/>
          <w:color w:val="000000"/>
          <w:sz w:val="32"/>
          <w:szCs w:val="32"/>
        </w:rPr>
        <w:t>上下功夫、见成效</w:t>
      </w:r>
      <w:r w:rsidR="00050A3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AB0907" w:rsidRPr="001823E1" w:rsidRDefault="00AB0907" w:rsidP="00AB0907">
      <w:pPr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一</w:t>
      </w:r>
      <w:r w:rsidRPr="00156AB3">
        <w:rPr>
          <w:rFonts w:ascii="黑体" w:eastAsia="黑体" w:hAnsi="黑体" w:hint="eastAsia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把握</w:t>
      </w:r>
      <w:r w:rsidR="009D60C9">
        <w:rPr>
          <w:rFonts w:ascii="黑体" w:eastAsia="黑体" w:hAnsi="黑体" w:hint="eastAsia"/>
          <w:b/>
          <w:color w:val="000000"/>
          <w:sz w:val="32"/>
          <w:szCs w:val="32"/>
        </w:rPr>
        <w:t>联络宣传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的重要性，发挥</w:t>
      </w:r>
      <w:r w:rsidR="009D60C9">
        <w:rPr>
          <w:rFonts w:ascii="黑体" w:eastAsia="黑体" w:hAnsi="黑体" w:hint="eastAsia"/>
          <w:b/>
          <w:color w:val="000000"/>
          <w:sz w:val="32"/>
          <w:szCs w:val="32"/>
        </w:rPr>
        <w:t>履职尽责</w:t>
      </w:r>
      <w:r w:rsidRPr="00156AB3">
        <w:rPr>
          <w:rFonts w:ascii="黑体" w:eastAsia="黑体" w:hAnsi="黑体" w:hint="eastAsia"/>
          <w:b/>
          <w:color w:val="000000"/>
          <w:sz w:val="32"/>
          <w:szCs w:val="32"/>
        </w:rPr>
        <w:t>作用</w:t>
      </w:r>
    </w:p>
    <w:p w:rsidR="00520C9F" w:rsidRDefault="00AB0907" w:rsidP="008F110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Style w:val="apple-style-span"/>
          <w:rFonts w:ascii="仿宋_GB2312" w:eastAsia="仿宋_GB2312" w:hint="eastAsia"/>
          <w:sz w:val="32"/>
          <w:szCs w:val="32"/>
        </w:rPr>
        <w:t>联络</w:t>
      </w:r>
      <w:r w:rsidR="00D17501">
        <w:rPr>
          <w:rStyle w:val="apple-style-span"/>
          <w:rFonts w:ascii="仿宋_GB2312" w:eastAsia="仿宋_GB2312" w:hint="eastAsia"/>
          <w:sz w:val="32"/>
          <w:szCs w:val="32"/>
        </w:rPr>
        <w:t>与</w:t>
      </w:r>
      <w:r>
        <w:rPr>
          <w:rStyle w:val="apple-style-span"/>
          <w:rFonts w:ascii="仿宋_GB2312" w:eastAsia="仿宋_GB2312" w:hint="eastAsia"/>
          <w:sz w:val="32"/>
          <w:szCs w:val="32"/>
        </w:rPr>
        <w:t>信息</w:t>
      </w:r>
      <w:r w:rsidR="00AB266B">
        <w:rPr>
          <w:rStyle w:val="apple-style-span"/>
          <w:rFonts w:ascii="仿宋_GB2312" w:eastAsia="仿宋_GB2312" w:hint="eastAsia"/>
          <w:sz w:val="32"/>
          <w:szCs w:val="32"/>
        </w:rPr>
        <w:t>宣传</w:t>
      </w:r>
      <w:r w:rsidR="00D17501">
        <w:rPr>
          <w:rStyle w:val="apple-style-span"/>
          <w:rFonts w:ascii="仿宋_GB2312" w:eastAsia="仿宋_GB2312" w:hint="eastAsia"/>
          <w:sz w:val="32"/>
          <w:szCs w:val="32"/>
        </w:rPr>
        <w:t>是协会</w:t>
      </w:r>
      <w:r w:rsidR="006C63E2">
        <w:rPr>
          <w:rStyle w:val="apple-style-span"/>
          <w:rFonts w:ascii="仿宋_GB2312" w:eastAsia="仿宋_GB2312" w:hint="eastAsia"/>
          <w:sz w:val="32"/>
          <w:szCs w:val="32"/>
        </w:rPr>
        <w:t>服务会员的一项重要</w:t>
      </w:r>
      <w:r w:rsidR="00D17501">
        <w:rPr>
          <w:rStyle w:val="apple-style-span"/>
          <w:rFonts w:ascii="仿宋_GB2312" w:eastAsia="仿宋_GB2312" w:hint="eastAsia"/>
          <w:sz w:val="32"/>
          <w:szCs w:val="32"/>
        </w:rPr>
        <w:t>工作，</w:t>
      </w:r>
      <w:r>
        <w:rPr>
          <w:rStyle w:val="apple-style-span"/>
          <w:rFonts w:ascii="仿宋_GB2312" w:eastAsia="仿宋_GB2312" w:hint="eastAsia"/>
          <w:sz w:val="32"/>
          <w:szCs w:val="32"/>
        </w:rPr>
        <w:t>是协会与</w:t>
      </w:r>
      <w:r w:rsidR="00082AFF">
        <w:rPr>
          <w:rStyle w:val="apple-style-span"/>
          <w:rFonts w:ascii="仿宋_GB2312" w:eastAsia="仿宋_GB2312" w:hint="eastAsia"/>
          <w:sz w:val="32"/>
          <w:szCs w:val="32"/>
        </w:rPr>
        <w:t>会员</w:t>
      </w:r>
      <w:r w:rsidR="00F00171">
        <w:rPr>
          <w:rStyle w:val="apple-style-span"/>
          <w:rFonts w:ascii="仿宋_GB2312" w:eastAsia="仿宋_GB2312" w:hint="eastAsia"/>
          <w:sz w:val="32"/>
          <w:szCs w:val="32"/>
        </w:rPr>
        <w:t>进行</w:t>
      </w:r>
      <w:r w:rsidR="00082AFF">
        <w:rPr>
          <w:rStyle w:val="apple-style-span"/>
          <w:rFonts w:ascii="仿宋_GB2312" w:eastAsia="仿宋_GB2312" w:hint="eastAsia"/>
          <w:sz w:val="32"/>
          <w:szCs w:val="32"/>
        </w:rPr>
        <w:t>情况</w:t>
      </w:r>
      <w:r>
        <w:rPr>
          <w:rStyle w:val="apple-style-span"/>
          <w:rFonts w:ascii="仿宋_GB2312" w:eastAsia="仿宋_GB2312" w:hint="eastAsia"/>
          <w:sz w:val="32"/>
          <w:szCs w:val="32"/>
        </w:rPr>
        <w:t>沟通</w:t>
      </w:r>
      <w:r w:rsidR="00082AFF">
        <w:rPr>
          <w:rStyle w:val="apple-style-span"/>
          <w:rFonts w:ascii="仿宋_GB2312" w:eastAsia="仿宋_GB2312" w:hint="eastAsia"/>
          <w:sz w:val="32"/>
          <w:szCs w:val="32"/>
        </w:rPr>
        <w:t>、密切关系</w:t>
      </w:r>
      <w:r w:rsidR="006C63E2">
        <w:rPr>
          <w:rStyle w:val="apple-style-span"/>
          <w:rFonts w:ascii="仿宋_GB2312" w:eastAsia="仿宋_GB2312" w:hint="eastAsia"/>
          <w:sz w:val="32"/>
          <w:szCs w:val="32"/>
        </w:rPr>
        <w:t>的必</w:t>
      </w:r>
      <w:r w:rsidR="00AF193E">
        <w:rPr>
          <w:rStyle w:val="apple-style-span"/>
          <w:rFonts w:ascii="仿宋_GB2312" w:eastAsia="仿宋_GB2312" w:hint="eastAsia"/>
          <w:sz w:val="32"/>
          <w:szCs w:val="32"/>
        </w:rPr>
        <w:t>要渠道</w:t>
      </w:r>
      <w:r w:rsidR="00D17501">
        <w:rPr>
          <w:rStyle w:val="apple-style-span"/>
          <w:rFonts w:ascii="仿宋_GB2312" w:eastAsia="仿宋_GB2312" w:hint="eastAsia"/>
          <w:sz w:val="32"/>
          <w:szCs w:val="32"/>
        </w:rPr>
        <w:t>，</w:t>
      </w:r>
      <w:r w:rsidR="00AB266B">
        <w:rPr>
          <w:rStyle w:val="apple-style-span"/>
          <w:rFonts w:ascii="仿宋_GB2312" w:eastAsia="仿宋_GB2312" w:hint="eastAsia"/>
          <w:sz w:val="32"/>
          <w:szCs w:val="32"/>
        </w:rPr>
        <w:t>是扩大企业影响、塑造企业形象的有效途径，</w:t>
      </w:r>
      <w:r w:rsidR="00D17501">
        <w:rPr>
          <w:rStyle w:val="apple-style-span"/>
          <w:rFonts w:ascii="仿宋_GB2312" w:eastAsia="仿宋_GB2312" w:hint="eastAsia"/>
          <w:sz w:val="32"/>
          <w:szCs w:val="32"/>
        </w:rPr>
        <w:t>也是会员之间进行交流学习</w:t>
      </w:r>
      <w:r>
        <w:rPr>
          <w:rStyle w:val="apple-style-span"/>
          <w:rFonts w:ascii="仿宋_GB2312" w:eastAsia="仿宋_GB2312" w:hint="eastAsia"/>
          <w:sz w:val="32"/>
          <w:szCs w:val="32"/>
        </w:rPr>
        <w:t>的</w:t>
      </w:r>
      <w:r w:rsidR="00AB266B">
        <w:rPr>
          <w:rStyle w:val="apple-style-span"/>
          <w:rFonts w:ascii="仿宋_GB2312" w:eastAsia="仿宋_GB2312" w:hint="eastAsia"/>
          <w:sz w:val="32"/>
          <w:szCs w:val="32"/>
        </w:rPr>
        <w:t>良好平台</w:t>
      </w:r>
      <w:r>
        <w:rPr>
          <w:rStyle w:val="apple-style-span"/>
          <w:rFonts w:ascii="仿宋_GB2312" w:eastAsia="仿宋_GB2312" w:hint="eastAsia"/>
          <w:sz w:val="32"/>
          <w:szCs w:val="32"/>
        </w:rPr>
        <w:t>。</w:t>
      </w:r>
      <w:r w:rsidR="006C63E2">
        <w:rPr>
          <w:rFonts w:ascii="仿宋_GB2312" w:eastAsia="仿宋_GB2312" w:hAnsi="宋体" w:hint="eastAsia"/>
          <w:color w:val="000000"/>
          <w:sz w:val="32"/>
          <w:szCs w:val="32"/>
        </w:rPr>
        <w:t>近几年来，</w:t>
      </w:r>
      <w:r w:rsidR="009D60C9">
        <w:rPr>
          <w:rStyle w:val="apple-style-span"/>
          <w:rFonts w:ascii="仿宋_GB2312" w:eastAsia="仿宋_GB2312" w:hint="eastAsia"/>
          <w:sz w:val="32"/>
          <w:szCs w:val="32"/>
        </w:rPr>
        <w:t>协会对通联</w:t>
      </w:r>
      <w:r w:rsidR="009D60C9">
        <w:rPr>
          <w:rFonts w:ascii="仿宋_GB2312" w:eastAsia="仿宋_GB2312" w:hAnsi="宋体" w:hint="eastAsia"/>
          <w:color w:val="000000"/>
          <w:sz w:val="32"/>
          <w:szCs w:val="32"/>
        </w:rPr>
        <w:t>与信息宣传</w:t>
      </w:r>
      <w:r w:rsidR="009D60C9">
        <w:rPr>
          <w:rStyle w:val="apple-style-span"/>
          <w:rFonts w:ascii="仿宋_GB2312" w:eastAsia="仿宋_GB2312" w:hint="eastAsia"/>
          <w:sz w:val="32"/>
          <w:szCs w:val="32"/>
        </w:rPr>
        <w:t>工作十分重视，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坚持把做好</w:t>
      </w:r>
      <w:r w:rsidR="009D60C9">
        <w:rPr>
          <w:rFonts w:ascii="仿宋_GB2312" w:eastAsia="仿宋_GB2312" w:hAnsi="宋体" w:hint="eastAsia"/>
          <w:color w:val="000000"/>
          <w:sz w:val="32"/>
          <w:szCs w:val="32"/>
        </w:rPr>
        <w:t>这一工作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放在重要位置，</w:t>
      </w:r>
      <w:r w:rsidR="004560A2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主动</w:t>
      </w:r>
      <w:r w:rsidR="006C63E2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更新观念，积极</w:t>
      </w:r>
      <w:r w:rsidR="00114DD2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创新思路，</w:t>
      </w:r>
      <w:r w:rsidR="007456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突破传统做法，</w:t>
      </w:r>
      <w:r w:rsidR="00A50194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多</w:t>
      </w:r>
      <w:proofErr w:type="gramStart"/>
      <w:r w:rsidR="00A50194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措</w:t>
      </w:r>
      <w:proofErr w:type="gramEnd"/>
      <w:r w:rsidR="00A50194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并举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，</w:t>
      </w:r>
      <w:r w:rsidR="009D60C9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务实创新，</w:t>
      </w:r>
      <w:r w:rsidR="006C63E2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不断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推动</w:t>
      </w:r>
      <w:r w:rsidR="006C63E2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通</w:t>
      </w:r>
      <w:r w:rsidR="006C63E2">
        <w:rPr>
          <w:rStyle w:val="apple-style-span"/>
          <w:rFonts w:ascii="仿宋_GB2312" w:eastAsia="仿宋_GB2312" w:hint="eastAsia"/>
          <w:sz w:val="32"/>
          <w:szCs w:val="32"/>
        </w:rPr>
        <w:t>联</w:t>
      </w:r>
      <w:r w:rsidR="00363B17">
        <w:rPr>
          <w:rStyle w:val="apple-style-span"/>
          <w:rFonts w:ascii="仿宋_GB2312" w:eastAsia="仿宋_GB2312" w:hint="eastAsia"/>
          <w:sz w:val="32"/>
          <w:szCs w:val="32"/>
        </w:rPr>
        <w:t>与信息</w:t>
      </w:r>
      <w:r w:rsidR="00AF193E">
        <w:rPr>
          <w:rStyle w:val="apple-style-span"/>
          <w:rFonts w:ascii="仿宋_GB2312" w:eastAsia="仿宋_GB2312" w:hint="eastAsia"/>
          <w:sz w:val="32"/>
          <w:szCs w:val="32"/>
        </w:rPr>
        <w:t>宣传</w:t>
      </w:r>
      <w:r w:rsidRPr="007F3336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工作</w:t>
      </w:r>
      <w:r w:rsidR="006C63E2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向</w:t>
      </w:r>
      <w:r w:rsidR="007456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深入开展，</w:t>
      </w:r>
      <w:r w:rsidR="00FA1466">
        <w:rPr>
          <w:rFonts w:ascii="仿宋_GB2312" w:eastAsia="仿宋_GB2312" w:hint="eastAsia"/>
          <w:sz w:val="32"/>
          <w:szCs w:val="32"/>
        </w:rPr>
        <w:t>进一步密切了会员与协会的联系</w:t>
      </w:r>
      <w:r w:rsidR="003C2BA1">
        <w:rPr>
          <w:rFonts w:ascii="仿宋_GB2312" w:eastAsia="仿宋_GB2312" w:hint="eastAsia"/>
          <w:sz w:val="32"/>
          <w:szCs w:val="32"/>
        </w:rPr>
        <w:t>沟通</w:t>
      </w:r>
      <w:r w:rsidR="00FA1466">
        <w:rPr>
          <w:rFonts w:ascii="仿宋_GB2312" w:eastAsia="仿宋_GB2312" w:hint="eastAsia"/>
          <w:sz w:val="32"/>
          <w:szCs w:val="32"/>
        </w:rPr>
        <w:t>，</w:t>
      </w:r>
      <w:r w:rsidR="00EB24E8" w:rsidRPr="00EB24E8">
        <w:rPr>
          <w:rFonts w:ascii="仿宋_GB2312" w:eastAsia="仿宋_GB2312" w:hint="eastAsia"/>
          <w:sz w:val="32"/>
          <w:szCs w:val="32"/>
        </w:rPr>
        <w:t>展示了会员单位的</w:t>
      </w:r>
      <w:r w:rsidR="006C63E2">
        <w:rPr>
          <w:rFonts w:ascii="仿宋_GB2312" w:eastAsia="仿宋_GB2312" w:hint="eastAsia"/>
          <w:sz w:val="32"/>
          <w:szCs w:val="32"/>
        </w:rPr>
        <w:t>工作风采</w:t>
      </w:r>
      <w:r w:rsidR="00FA1466">
        <w:rPr>
          <w:rFonts w:ascii="仿宋_GB2312" w:eastAsia="仿宋_GB2312" w:hint="eastAsia"/>
          <w:sz w:val="32"/>
          <w:szCs w:val="32"/>
        </w:rPr>
        <w:t>，</w:t>
      </w:r>
      <w:r w:rsidR="003C2BA1">
        <w:rPr>
          <w:rFonts w:ascii="仿宋_GB2312" w:eastAsia="仿宋_GB2312" w:hint="eastAsia"/>
          <w:sz w:val="32"/>
          <w:szCs w:val="32"/>
        </w:rPr>
        <w:t>宣扬了会员单位的良好形象，</w:t>
      </w:r>
      <w:r w:rsidR="00FA1466">
        <w:rPr>
          <w:rFonts w:ascii="仿宋_GB2312" w:eastAsia="仿宋_GB2312" w:hint="eastAsia"/>
          <w:sz w:val="32"/>
          <w:szCs w:val="32"/>
        </w:rPr>
        <w:t>增进了会员与会员之间的学习与</w:t>
      </w:r>
      <w:r w:rsidR="00114DD2">
        <w:rPr>
          <w:rFonts w:ascii="仿宋_GB2312" w:eastAsia="仿宋_GB2312" w:hint="eastAsia"/>
          <w:sz w:val="32"/>
          <w:szCs w:val="32"/>
        </w:rPr>
        <w:t>交流，有力</w:t>
      </w:r>
      <w:r w:rsidR="00745640">
        <w:rPr>
          <w:rFonts w:ascii="仿宋_GB2312" w:eastAsia="仿宋_GB2312" w:hint="eastAsia"/>
          <w:sz w:val="32"/>
          <w:szCs w:val="32"/>
        </w:rPr>
        <w:t>促进</w:t>
      </w:r>
      <w:r w:rsidR="00EB24E8" w:rsidRPr="00EB24E8">
        <w:rPr>
          <w:rFonts w:ascii="仿宋_GB2312" w:eastAsia="仿宋_GB2312" w:hint="eastAsia"/>
          <w:sz w:val="32"/>
          <w:szCs w:val="32"/>
        </w:rPr>
        <w:t>了协会</w:t>
      </w:r>
      <w:r w:rsidR="00114DD2">
        <w:rPr>
          <w:rFonts w:ascii="仿宋_GB2312" w:eastAsia="仿宋_GB2312" w:hint="eastAsia"/>
          <w:sz w:val="32"/>
          <w:szCs w:val="32"/>
        </w:rPr>
        <w:t>建设与</w:t>
      </w:r>
      <w:r w:rsidR="00EB24E8" w:rsidRPr="00EB24E8">
        <w:rPr>
          <w:rFonts w:ascii="仿宋_GB2312" w:eastAsia="仿宋_GB2312" w:hint="eastAsia"/>
          <w:sz w:val="32"/>
          <w:szCs w:val="32"/>
        </w:rPr>
        <w:t>工作的开展。</w:t>
      </w:r>
      <w:r w:rsidR="009D60C9">
        <w:rPr>
          <w:rFonts w:ascii="仿宋_GB2312" w:eastAsia="仿宋_GB2312" w:hint="eastAsia"/>
          <w:sz w:val="32"/>
          <w:szCs w:val="32"/>
        </w:rPr>
        <w:t>今天会上对协会通联与信息宣传</w:t>
      </w:r>
      <w:r w:rsidR="00C643B6">
        <w:rPr>
          <w:rFonts w:ascii="仿宋_GB2312" w:eastAsia="仿宋_GB2312" w:hint="eastAsia"/>
          <w:sz w:val="32"/>
          <w:szCs w:val="32"/>
        </w:rPr>
        <w:t>工作有专门总结，就不具体讲了。</w:t>
      </w:r>
    </w:p>
    <w:p w:rsidR="002A086F" w:rsidRDefault="00C643B6" w:rsidP="008F1109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为表彰先进，更好地发挥联络员的桥梁纽带作用，有力推动通联</w:t>
      </w:r>
      <w:r w:rsidR="003C2BA1">
        <w:rPr>
          <w:rFonts w:ascii="仿宋_GB2312" w:eastAsia="仿宋_GB2312" w:hint="eastAsia"/>
          <w:sz w:val="32"/>
          <w:szCs w:val="32"/>
        </w:rPr>
        <w:t>与信息</w:t>
      </w:r>
      <w:r w:rsidR="00C410ED">
        <w:rPr>
          <w:rFonts w:ascii="仿宋_GB2312" w:eastAsia="仿宋_GB2312" w:hint="eastAsia"/>
          <w:sz w:val="32"/>
          <w:szCs w:val="32"/>
        </w:rPr>
        <w:t>宣传</w:t>
      </w:r>
      <w:r w:rsidR="003C2BA1"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工作的开展，协会按照“优秀联络员评选办法”，评选出2014年度“百优联络员”，在今天会上将进行表彰，并组织经验交流。</w:t>
      </w:r>
    </w:p>
    <w:p w:rsidR="00FA3842" w:rsidRDefault="007E16BE" w:rsidP="00B8783F">
      <w:pPr>
        <w:ind w:firstLineChars="200" w:firstLine="640"/>
        <w:rPr>
          <w:rStyle w:val="apple-style-span"/>
          <w:rFonts w:ascii="仿宋_GB2312" w:eastAsia="仿宋_GB2312"/>
          <w:sz w:val="32"/>
          <w:szCs w:val="32"/>
        </w:rPr>
      </w:pPr>
      <w:r>
        <w:rPr>
          <w:rStyle w:val="apple-style-span"/>
          <w:rFonts w:ascii="仿宋_GB2312" w:eastAsia="仿宋_GB2312" w:hint="eastAsia"/>
          <w:sz w:val="32"/>
          <w:szCs w:val="32"/>
        </w:rPr>
        <w:t>事实充分证明</w:t>
      </w:r>
      <w:r w:rsidR="00DB7410">
        <w:rPr>
          <w:rStyle w:val="apple-style-span"/>
          <w:rFonts w:ascii="仿宋_GB2312" w:eastAsia="仿宋_GB2312" w:hint="eastAsia"/>
          <w:sz w:val="32"/>
          <w:szCs w:val="32"/>
        </w:rPr>
        <w:t>，</w:t>
      </w:r>
      <w:r w:rsidR="008135D1">
        <w:rPr>
          <w:rStyle w:val="apple-style-span"/>
          <w:rFonts w:ascii="仿宋_GB2312" w:eastAsia="仿宋_GB2312" w:hint="eastAsia"/>
          <w:sz w:val="32"/>
          <w:szCs w:val="32"/>
        </w:rPr>
        <w:t>做好协会通联</w:t>
      </w:r>
      <w:r w:rsidR="009A0A63">
        <w:rPr>
          <w:rStyle w:val="apple-style-span"/>
          <w:rFonts w:ascii="仿宋_GB2312" w:eastAsia="仿宋_GB2312" w:hint="eastAsia"/>
          <w:sz w:val="32"/>
          <w:szCs w:val="32"/>
        </w:rPr>
        <w:t>与信息宣传工作</w:t>
      </w:r>
      <w:r w:rsidR="008135D1">
        <w:rPr>
          <w:rStyle w:val="apple-style-span"/>
          <w:rFonts w:ascii="仿宋_GB2312" w:eastAsia="仿宋_GB2312" w:hint="eastAsia"/>
          <w:sz w:val="32"/>
          <w:szCs w:val="32"/>
        </w:rPr>
        <w:t>，</w:t>
      </w:r>
      <w:r w:rsidR="008135D1">
        <w:rPr>
          <w:rFonts w:ascii="仿宋_GB2312" w:eastAsia="仿宋_GB2312" w:hAnsi="宋体" w:hint="eastAsia"/>
          <w:color w:val="000000"/>
          <w:sz w:val="32"/>
          <w:szCs w:val="32"/>
        </w:rPr>
        <w:t>有利于企业</w:t>
      </w:r>
      <w:r w:rsidR="009A0A63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8135D1">
        <w:rPr>
          <w:rFonts w:ascii="仿宋_GB2312" w:eastAsia="仿宋_GB2312" w:hAnsi="宋体" w:hint="eastAsia"/>
          <w:color w:val="000000"/>
          <w:sz w:val="32"/>
          <w:szCs w:val="32"/>
        </w:rPr>
        <w:t>发展和协会工作</w:t>
      </w:r>
      <w:r w:rsidR="009A0A63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8135D1">
        <w:rPr>
          <w:rFonts w:ascii="仿宋_GB2312" w:eastAsia="仿宋_GB2312" w:hAnsi="宋体" w:hint="eastAsia"/>
          <w:color w:val="000000"/>
          <w:sz w:val="32"/>
          <w:szCs w:val="32"/>
        </w:rPr>
        <w:t>开展，</w:t>
      </w:r>
      <w:r w:rsidR="008135D1">
        <w:rPr>
          <w:rStyle w:val="apple-style-span"/>
          <w:rFonts w:ascii="仿宋_GB2312" w:eastAsia="仿宋_GB2312" w:hint="eastAsia"/>
          <w:sz w:val="32"/>
          <w:szCs w:val="32"/>
        </w:rPr>
        <w:t>是一件</w:t>
      </w:r>
      <w:r w:rsidR="00AF193E">
        <w:rPr>
          <w:rStyle w:val="apple-style-span"/>
          <w:rFonts w:ascii="仿宋_GB2312" w:eastAsia="仿宋_GB2312" w:hint="eastAsia"/>
          <w:sz w:val="32"/>
          <w:szCs w:val="32"/>
        </w:rPr>
        <w:t>协力</w:t>
      </w:r>
      <w:r>
        <w:rPr>
          <w:rStyle w:val="apple-style-span"/>
          <w:rFonts w:ascii="仿宋_GB2312" w:eastAsia="仿宋_GB2312" w:hint="eastAsia"/>
          <w:sz w:val="32"/>
          <w:szCs w:val="32"/>
        </w:rPr>
        <w:t>共进、</w:t>
      </w:r>
      <w:r w:rsidR="008135D1">
        <w:rPr>
          <w:rStyle w:val="apple-style-span"/>
          <w:rFonts w:ascii="仿宋_GB2312" w:eastAsia="仿宋_GB2312" w:hint="eastAsia"/>
          <w:sz w:val="32"/>
          <w:szCs w:val="32"/>
        </w:rPr>
        <w:t>互利双赢的事</w:t>
      </w:r>
      <w:r w:rsidR="006E0BC9">
        <w:rPr>
          <w:rStyle w:val="apple-style-span"/>
          <w:rFonts w:ascii="仿宋_GB2312" w:eastAsia="仿宋_GB2312" w:hint="eastAsia"/>
          <w:sz w:val="32"/>
          <w:szCs w:val="32"/>
        </w:rPr>
        <w:t>，否则，对各自都有影响</w:t>
      </w:r>
      <w:r w:rsidR="008135D1">
        <w:rPr>
          <w:rStyle w:val="apple-style-span"/>
          <w:rFonts w:ascii="仿宋_GB2312" w:eastAsia="仿宋_GB2312" w:hint="eastAsia"/>
          <w:sz w:val="32"/>
          <w:szCs w:val="32"/>
        </w:rPr>
        <w:t>。</w:t>
      </w:r>
      <w:r>
        <w:rPr>
          <w:rStyle w:val="apple-style-span"/>
          <w:rFonts w:ascii="仿宋_GB2312" w:eastAsia="仿宋_GB2312" w:hint="eastAsia"/>
          <w:sz w:val="32"/>
          <w:szCs w:val="32"/>
        </w:rPr>
        <w:t>当前，进一步改进和加强通联与信息宣传工作，首要问题是</w:t>
      </w:r>
      <w:r w:rsidR="006E0BC9">
        <w:rPr>
          <w:rFonts w:ascii="仿宋_GB2312" w:eastAsia="仿宋_GB2312" w:hint="eastAsia"/>
          <w:sz w:val="32"/>
          <w:szCs w:val="32"/>
        </w:rPr>
        <w:t>提高</w:t>
      </w:r>
      <w:r w:rsidR="00AE14F1">
        <w:rPr>
          <w:rFonts w:ascii="仿宋_GB2312" w:eastAsia="仿宋_GB2312" w:hint="eastAsia"/>
          <w:sz w:val="32"/>
          <w:szCs w:val="32"/>
        </w:rPr>
        <w:t>对</w:t>
      </w:r>
      <w:r w:rsidR="00AE14F1">
        <w:rPr>
          <w:rStyle w:val="apple-style-span"/>
          <w:rFonts w:ascii="仿宋_GB2312" w:eastAsia="仿宋_GB2312" w:hint="eastAsia"/>
          <w:sz w:val="32"/>
          <w:szCs w:val="32"/>
        </w:rPr>
        <w:t>通联</w:t>
      </w:r>
      <w:r>
        <w:rPr>
          <w:rStyle w:val="apple-style-span"/>
          <w:rFonts w:ascii="仿宋_GB2312" w:eastAsia="仿宋_GB2312" w:hint="eastAsia"/>
          <w:sz w:val="32"/>
          <w:szCs w:val="32"/>
        </w:rPr>
        <w:t>与信息宣传</w:t>
      </w:r>
      <w:r w:rsidR="00AE14F1">
        <w:rPr>
          <w:rStyle w:val="apple-style-span"/>
          <w:rFonts w:ascii="仿宋_GB2312" w:eastAsia="仿宋_GB2312" w:hint="eastAsia"/>
          <w:sz w:val="32"/>
          <w:szCs w:val="32"/>
        </w:rPr>
        <w:t>工作</w:t>
      </w:r>
      <w:r w:rsidR="00AE14F1" w:rsidRPr="00CF56B1">
        <w:rPr>
          <w:rStyle w:val="apple-style-span"/>
          <w:rFonts w:ascii="仿宋_GB2312" w:eastAsia="仿宋_GB2312" w:hint="eastAsia"/>
          <w:sz w:val="32"/>
          <w:szCs w:val="32"/>
        </w:rPr>
        <w:t>重要性</w:t>
      </w:r>
      <w:r w:rsidR="00AE14F1">
        <w:rPr>
          <w:rStyle w:val="apple-style-span"/>
          <w:rFonts w:ascii="仿宋_GB2312" w:eastAsia="仿宋_GB2312" w:hint="eastAsia"/>
          <w:sz w:val="32"/>
          <w:szCs w:val="32"/>
        </w:rPr>
        <w:t>的认识，</w:t>
      </w:r>
      <w:r w:rsidR="006E0BC9">
        <w:rPr>
          <w:rStyle w:val="apple-style-span"/>
          <w:rFonts w:ascii="仿宋_GB2312" w:eastAsia="仿宋_GB2312" w:hint="eastAsia"/>
          <w:sz w:val="32"/>
          <w:szCs w:val="32"/>
        </w:rPr>
        <w:t>切实做到</w:t>
      </w:r>
      <w:r w:rsidR="008E7715">
        <w:rPr>
          <w:rStyle w:val="apple-style-span"/>
          <w:rFonts w:ascii="仿宋_GB2312" w:eastAsia="仿宋_GB2312" w:hint="eastAsia"/>
          <w:sz w:val="32"/>
          <w:szCs w:val="32"/>
        </w:rPr>
        <w:t>工作到位</w:t>
      </w:r>
      <w:r w:rsidR="00AE14F1">
        <w:rPr>
          <w:rStyle w:val="apple-style-span"/>
          <w:rFonts w:ascii="仿宋_GB2312" w:eastAsia="仿宋_GB2312" w:hint="eastAsia"/>
          <w:sz w:val="32"/>
          <w:szCs w:val="32"/>
        </w:rPr>
        <w:t>。</w:t>
      </w:r>
      <w:r w:rsidR="008135D1">
        <w:rPr>
          <w:rStyle w:val="apple-style-span"/>
          <w:rFonts w:ascii="仿宋_GB2312" w:eastAsia="仿宋_GB2312" w:hint="eastAsia"/>
          <w:sz w:val="32"/>
          <w:szCs w:val="32"/>
        </w:rPr>
        <w:t>作为</w:t>
      </w:r>
      <w:r w:rsidR="00891D1B">
        <w:rPr>
          <w:rFonts w:ascii="仿宋_GB2312" w:eastAsia="仿宋_GB2312" w:hAnsi="宋体" w:hint="eastAsia"/>
          <w:color w:val="000000"/>
          <w:sz w:val="32"/>
          <w:szCs w:val="32"/>
        </w:rPr>
        <w:t>会员单位</w:t>
      </w:r>
      <w:r w:rsidR="001B6661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631BA2">
        <w:rPr>
          <w:rStyle w:val="apple-style-span"/>
          <w:rFonts w:ascii="仿宋_GB2312" w:eastAsia="仿宋_GB2312" w:hint="eastAsia"/>
          <w:sz w:val="32"/>
          <w:szCs w:val="32"/>
        </w:rPr>
        <w:t>要从保持与协会的正常联系、</w:t>
      </w:r>
      <w:r w:rsidR="00631BA2" w:rsidRPr="00CF56B1">
        <w:rPr>
          <w:rStyle w:val="apple-style-span"/>
          <w:rFonts w:ascii="仿宋_GB2312" w:eastAsia="仿宋_GB2312" w:hint="eastAsia"/>
          <w:sz w:val="32"/>
          <w:szCs w:val="32"/>
        </w:rPr>
        <w:t>宣传</w:t>
      </w:r>
      <w:r w:rsidR="00631BA2">
        <w:rPr>
          <w:rStyle w:val="apple-style-span"/>
          <w:rFonts w:ascii="仿宋_GB2312" w:eastAsia="仿宋_GB2312" w:hint="eastAsia"/>
          <w:sz w:val="32"/>
          <w:szCs w:val="32"/>
        </w:rPr>
        <w:t>单位工作成效、展示企业精神风</w:t>
      </w:r>
      <w:r w:rsidR="00631BA2">
        <w:rPr>
          <w:rStyle w:val="apple-style-span"/>
          <w:rFonts w:ascii="仿宋_GB2312" w:eastAsia="仿宋_GB2312" w:hint="eastAsia"/>
          <w:sz w:val="32"/>
          <w:szCs w:val="32"/>
        </w:rPr>
        <w:lastRenderedPageBreak/>
        <w:t>貌、树立企业形象、支持协会工作</w:t>
      </w:r>
      <w:r w:rsidR="00166660">
        <w:rPr>
          <w:rStyle w:val="apple-style-span"/>
          <w:rFonts w:asciiTheme="minorHAnsi" w:eastAsia="仿宋_GB2312" w:hAnsiTheme="minorHAnsi" w:hint="eastAsia"/>
          <w:sz w:val="32"/>
          <w:szCs w:val="32"/>
        </w:rPr>
        <w:t>等方面</w:t>
      </w:r>
      <w:r w:rsidR="00631BA2">
        <w:rPr>
          <w:rStyle w:val="apple-style-span"/>
          <w:rFonts w:ascii="仿宋_GB2312" w:eastAsia="仿宋_GB2312" w:hint="eastAsia"/>
          <w:sz w:val="32"/>
          <w:szCs w:val="32"/>
        </w:rPr>
        <w:t>来</w:t>
      </w:r>
      <w:r w:rsidR="00631BA2">
        <w:rPr>
          <w:rFonts w:ascii="仿宋_GB2312" w:eastAsia="仿宋_GB2312" w:hAnsi="宋体" w:hint="eastAsia"/>
          <w:color w:val="000000"/>
          <w:sz w:val="32"/>
          <w:szCs w:val="32"/>
        </w:rPr>
        <w:t>重视和对待通联</w:t>
      </w:r>
      <w:r w:rsidR="006E0BC9">
        <w:rPr>
          <w:rStyle w:val="apple-style-span"/>
          <w:rFonts w:ascii="仿宋_GB2312" w:eastAsia="仿宋_GB2312" w:hint="eastAsia"/>
          <w:sz w:val="32"/>
          <w:szCs w:val="32"/>
        </w:rPr>
        <w:t>与信息宣传</w:t>
      </w:r>
      <w:r w:rsidR="00631BA2">
        <w:rPr>
          <w:rFonts w:ascii="仿宋_GB2312" w:eastAsia="仿宋_GB2312" w:hAnsi="宋体" w:hint="eastAsia"/>
          <w:color w:val="000000"/>
          <w:sz w:val="32"/>
          <w:szCs w:val="32"/>
        </w:rPr>
        <w:t>工作，</w:t>
      </w:r>
      <w:r w:rsidR="008E7715">
        <w:rPr>
          <w:rFonts w:ascii="仿宋_GB2312" w:eastAsia="仿宋_GB2312" w:hAnsi="宋体" w:hint="eastAsia"/>
          <w:color w:val="000000"/>
          <w:sz w:val="32"/>
          <w:szCs w:val="32"/>
        </w:rPr>
        <w:t>并</w:t>
      </w:r>
      <w:r w:rsidR="00631BA2">
        <w:rPr>
          <w:rFonts w:ascii="仿宋_GB2312" w:eastAsia="仿宋_GB2312" w:hAnsi="宋体" w:hint="eastAsia"/>
          <w:color w:val="000000"/>
          <w:sz w:val="32"/>
          <w:szCs w:val="32"/>
        </w:rPr>
        <w:t>积极</w:t>
      </w:r>
      <w:r w:rsidR="001B6661">
        <w:rPr>
          <w:rFonts w:ascii="仿宋_GB2312" w:eastAsia="仿宋_GB2312" w:hAnsi="宋体" w:hint="eastAsia"/>
          <w:color w:val="000000"/>
          <w:sz w:val="32"/>
          <w:szCs w:val="32"/>
        </w:rPr>
        <w:t>支持联络员</w:t>
      </w:r>
      <w:r w:rsidR="00631BA2">
        <w:rPr>
          <w:rFonts w:ascii="仿宋_GB2312" w:eastAsia="仿宋_GB2312" w:hAnsi="宋体" w:hint="eastAsia"/>
          <w:color w:val="000000"/>
          <w:sz w:val="32"/>
          <w:szCs w:val="32"/>
        </w:rPr>
        <w:t>把工作</w:t>
      </w:r>
      <w:r w:rsidR="001B6661">
        <w:rPr>
          <w:rFonts w:ascii="仿宋_GB2312" w:eastAsia="仿宋_GB2312" w:hAnsi="宋体" w:hint="eastAsia"/>
          <w:color w:val="000000"/>
          <w:sz w:val="32"/>
          <w:szCs w:val="32"/>
        </w:rPr>
        <w:t>做好</w:t>
      </w:r>
      <w:r w:rsidR="001F2A11">
        <w:rPr>
          <w:rFonts w:ascii="仿宋_GB2312" w:eastAsia="仿宋_GB2312" w:hint="eastAsia"/>
          <w:sz w:val="32"/>
          <w:szCs w:val="32"/>
        </w:rPr>
        <w:t>。作为</w:t>
      </w:r>
      <w:r w:rsidR="001B6661">
        <w:rPr>
          <w:rFonts w:ascii="仿宋_GB2312" w:eastAsia="仿宋_GB2312" w:hint="eastAsia"/>
          <w:sz w:val="32"/>
          <w:szCs w:val="32"/>
        </w:rPr>
        <w:t>联络员</w:t>
      </w:r>
      <w:r w:rsidR="001F2A11">
        <w:rPr>
          <w:rFonts w:ascii="仿宋_GB2312" w:eastAsia="仿宋_GB2312" w:hint="eastAsia"/>
          <w:sz w:val="32"/>
          <w:szCs w:val="32"/>
        </w:rPr>
        <w:t>，</w:t>
      </w:r>
      <w:r w:rsidR="00F00171">
        <w:rPr>
          <w:rFonts w:ascii="仿宋_GB2312" w:eastAsia="仿宋_GB2312" w:hint="eastAsia"/>
          <w:sz w:val="32"/>
          <w:szCs w:val="32"/>
        </w:rPr>
        <w:t>要正确对待</w:t>
      </w:r>
      <w:r w:rsidR="006E0BC9">
        <w:rPr>
          <w:rFonts w:ascii="仿宋_GB2312" w:eastAsia="仿宋_GB2312" w:hint="eastAsia"/>
          <w:sz w:val="32"/>
          <w:szCs w:val="32"/>
        </w:rPr>
        <w:t>兼职</w:t>
      </w:r>
      <w:r w:rsidR="00F00171">
        <w:rPr>
          <w:rFonts w:ascii="仿宋_GB2312" w:eastAsia="仿宋_GB2312" w:hint="eastAsia"/>
          <w:sz w:val="32"/>
          <w:szCs w:val="32"/>
        </w:rPr>
        <w:t>，</w:t>
      </w:r>
      <w:r w:rsidR="00F00171">
        <w:rPr>
          <w:rFonts w:ascii="仿宋_GB2312" w:eastAsia="仿宋_GB2312" w:hAnsi="黑体" w:hint="eastAsia"/>
          <w:color w:val="000000"/>
          <w:sz w:val="32"/>
          <w:szCs w:val="32"/>
        </w:rPr>
        <w:t>认真落实</w:t>
      </w:r>
      <w:r w:rsidR="00F00171">
        <w:rPr>
          <w:rFonts w:ascii="仿宋_GB2312" w:eastAsia="仿宋_GB2312" w:hint="eastAsia"/>
          <w:sz w:val="32"/>
          <w:szCs w:val="32"/>
        </w:rPr>
        <w:t>《协会会员单位联络员工作制度》和</w:t>
      </w:r>
      <w:r w:rsidR="00DB7410" w:rsidRPr="000865EE">
        <w:rPr>
          <w:rFonts w:ascii="仿宋_GB2312" w:eastAsia="仿宋_GB2312" w:hint="eastAsia"/>
          <w:sz w:val="32"/>
          <w:szCs w:val="32"/>
        </w:rPr>
        <w:t>《协会会员单位信息报送与使用办法》，</w:t>
      </w:r>
      <w:r w:rsidR="00166660">
        <w:rPr>
          <w:rFonts w:ascii="仿宋_GB2312" w:eastAsia="仿宋_GB2312" w:hAnsi="黑体" w:hint="eastAsia"/>
          <w:color w:val="000000"/>
          <w:sz w:val="32"/>
          <w:szCs w:val="32"/>
        </w:rPr>
        <w:t>加强与协会的联系、沟通与交流，及时把企业诉求和信息稿件报送协会</w:t>
      </w:r>
      <w:r w:rsidR="00166660">
        <w:rPr>
          <w:rStyle w:val="apple-style-span"/>
          <w:rFonts w:ascii="仿宋_GB2312" w:eastAsia="仿宋_GB2312" w:hint="eastAsia"/>
          <w:sz w:val="32"/>
          <w:szCs w:val="32"/>
        </w:rPr>
        <w:t>，做到</w:t>
      </w:r>
      <w:r w:rsidR="00166660">
        <w:rPr>
          <w:rFonts w:ascii="仿宋_GB2312" w:eastAsia="仿宋_GB2312" w:hAnsi="黑体" w:hint="eastAsia"/>
          <w:color w:val="000000"/>
          <w:sz w:val="32"/>
          <w:szCs w:val="32"/>
        </w:rPr>
        <w:t>热心、尽心、用心</w:t>
      </w:r>
      <w:r w:rsidR="00AE14F1">
        <w:rPr>
          <w:rFonts w:ascii="仿宋_GB2312" w:eastAsia="仿宋_GB2312" w:hAnsi="黑体" w:hint="eastAsia"/>
          <w:color w:val="000000"/>
          <w:sz w:val="32"/>
          <w:szCs w:val="32"/>
        </w:rPr>
        <w:t>，</w:t>
      </w:r>
      <w:r w:rsidR="00166660">
        <w:rPr>
          <w:rStyle w:val="apple-style-span"/>
          <w:rFonts w:ascii="仿宋_GB2312" w:eastAsia="仿宋_GB2312" w:hint="eastAsia"/>
          <w:sz w:val="32"/>
          <w:szCs w:val="32"/>
        </w:rPr>
        <w:t>真正</w:t>
      </w:r>
      <w:r w:rsidR="00FA3842">
        <w:rPr>
          <w:rStyle w:val="apple-style-span"/>
          <w:rFonts w:ascii="仿宋_GB2312" w:eastAsia="仿宋_GB2312" w:hint="eastAsia"/>
          <w:sz w:val="32"/>
          <w:szCs w:val="32"/>
        </w:rPr>
        <w:t>发挥</w:t>
      </w:r>
      <w:r w:rsidR="00174F04">
        <w:rPr>
          <w:rStyle w:val="apple-style-span"/>
          <w:rFonts w:ascii="仿宋_GB2312" w:eastAsia="仿宋_GB2312" w:hint="eastAsia"/>
          <w:sz w:val="32"/>
          <w:szCs w:val="32"/>
        </w:rPr>
        <w:t>好</w:t>
      </w:r>
      <w:r w:rsidR="00174F04" w:rsidRPr="00086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沟通</w:t>
      </w:r>
      <w:r w:rsidR="009A0A63" w:rsidRPr="00086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单位</w:t>
      </w:r>
      <w:r w:rsidR="00174F04" w:rsidRPr="00086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情况、宣传</w:t>
      </w:r>
      <w:r w:rsidR="009A0A63" w:rsidRPr="00086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企业</w:t>
      </w:r>
      <w:r w:rsidR="009A0A6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风采、传递企业</w:t>
      </w:r>
      <w:r w:rsidR="00174F04" w:rsidRPr="000865E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诉求的</w:t>
      </w:r>
      <w:r w:rsidR="00174F04">
        <w:rPr>
          <w:rStyle w:val="apple-style-span"/>
          <w:rFonts w:ascii="仿宋_GB2312" w:eastAsia="仿宋_GB2312" w:hint="eastAsia"/>
          <w:sz w:val="32"/>
          <w:szCs w:val="32"/>
        </w:rPr>
        <w:t>桥梁</w:t>
      </w:r>
      <w:r w:rsidR="00174F04" w:rsidRPr="00CF56B1">
        <w:rPr>
          <w:rStyle w:val="apple-style-span"/>
          <w:rFonts w:ascii="仿宋_GB2312" w:eastAsia="仿宋_GB2312" w:hint="eastAsia"/>
          <w:sz w:val="32"/>
          <w:szCs w:val="32"/>
        </w:rPr>
        <w:t>纽带作用</w:t>
      </w:r>
      <w:r w:rsidR="00DB741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，不断推动</w:t>
      </w:r>
      <w:r w:rsidR="00DB7410">
        <w:rPr>
          <w:rStyle w:val="apple-style-span"/>
          <w:rFonts w:ascii="仿宋_GB2312" w:eastAsia="仿宋_GB2312" w:hint="eastAsia"/>
          <w:sz w:val="32"/>
          <w:szCs w:val="32"/>
        </w:rPr>
        <w:t>通联</w:t>
      </w:r>
      <w:r w:rsidR="00F00171">
        <w:rPr>
          <w:rStyle w:val="apple-style-span"/>
          <w:rFonts w:ascii="仿宋_GB2312" w:eastAsia="仿宋_GB2312" w:hint="eastAsia"/>
          <w:sz w:val="32"/>
          <w:szCs w:val="32"/>
        </w:rPr>
        <w:t>与信息宣传</w:t>
      </w:r>
      <w:r w:rsidR="00DB7410">
        <w:rPr>
          <w:rStyle w:val="apple-style-span"/>
          <w:rFonts w:ascii="仿宋_GB2312" w:eastAsia="仿宋_GB2312" w:hint="eastAsia"/>
          <w:sz w:val="32"/>
          <w:szCs w:val="32"/>
        </w:rPr>
        <w:t>工作取得新的成效。</w:t>
      </w:r>
    </w:p>
    <w:p w:rsidR="003353C3" w:rsidRPr="003353C3" w:rsidRDefault="003353C3" w:rsidP="00B8783F">
      <w:pPr>
        <w:ind w:firstLineChars="200" w:firstLine="640"/>
        <w:rPr>
          <w:rStyle w:val="apple-style-span"/>
          <w:rFonts w:asciiTheme="minorHAnsi" w:eastAsia="仿宋_GB2312" w:hAnsiTheme="minorHAnsi"/>
          <w:sz w:val="32"/>
          <w:szCs w:val="32"/>
        </w:rPr>
      </w:pPr>
      <w:r>
        <w:rPr>
          <w:rStyle w:val="apple-style-span"/>
          <w:rFonts w:asciiTheme="minorHAnsi" w:eastAsia="仿宋_GB2312" w:hAnsiTheme="minorHAnsi" w:hint="eastAsia"/>
          <w:sz w:val="32"/>
          <w:szCs w:val="32"/>
        </w:rPr>
        <w:t>为进一步加强</w:t>
      </w:r>
      <w:r>
        <w:rPr>
          <w:rStyle w:val="apple-style-span"/>
          <w:rFonts w:ascii="仿宋_GB2312" w:eastAsia="仿宋_GB2312" w:hint="eastAsia"/>
          <w:sz w:val="32"/>
          <w:szCs w:val="32"/>
        </w:rPr>
        <w:t>通联与信息宣传工作，协会</w:t>
      </w:r>
      <w:r w:rsidR="00890EAC">
        <w:rPr>
          <w:rStyle w:val="apple-style-span"/>
          <w:rFonts w:ascii="仿宋_GB2312" w:eastAsia="仿宋_GB2312" w:hint="eastAsia"/>
          <w:sz w:val="32"/>
          <w:szCs w:val="32"/>
        </w:rPr>
        <w:t>拟</w:t>
      </w:r>
      <w:r>
        <w:rPr>
          <w:rStyle w:val="apple-style-span"/>
          <w:rFonts w:ascii="仿宋_GB2312" w:eastAsia="仿宋_GB2312" w:hint="eastAsia"/>
          <w:sz w:val="32"/>
          <w:szCs w:val="32"/>
        </w:rPr>
        <w:t>将会员单位</w:t>
      </w:r>
      <w:r w:rsidR="00890EAC">
        <w:rPr>
          <w:rStyle w:val="apple-style-span"/>
          <w:rFonts w:ascii="仿宋_GB2312" w:eastAsia="仿宋_GB2312" w:hint="eastAsia"/>
          <w:sz w:val="32"/>
          <w:szCs w:val="32"/>
        </w:rPr>
        <w:t>开展</w:t>
      </w:r>
      <w:r w:rsidR="00A3782E">
        <w:rPr>
          <w:rStyle w:val="apple-style-span"/>
          <w:rFonts w:ascii="仿宋_GB2312" w:eastAsia="仿宋_GB2312" w:hint="eastAsia"/>
          <w:sz w:val="32"/>
          <w:szCs w:val="32"/>
        </w:rPr>
        <w:t>通联与信息报送工作</w:t>
      </w:r>
      <w:r>
        <w:rPr>
          <w:rStyle w:val="apple-style-span"/>
          <w:rFonts w:ascii="仿宋_GB2312" w:eastAsia="仿宋_GB2312" w:hint="eastAsia"/>
          <w:sz w:val="32"/>
          <w:szCs w:val="32"/>
        </w:rPr>
        <w:t>列入评选优秀会员的评选条件，修改</w:t>
      </w:r>
      <w:r w:rsidR="00A3782E">
        <w:rPr>
          <w:rStyle w:val="apple-style-span"/>
          <w:rFonts w:ascii="仿宋_GB2312" w:eastAsia="仿宋_GB2312" w:hint="eastAsia"/>
          <w:sz w:val="32"/>
          <w:szCs w:val="32"/>
        </w:rPr>
        <w:t>协会</w:t>
      </w:r>
      <w:r>
        <w:rPr>
          <w:rStyle w:val="apple-style-span"/>
          <w:rFonts w:ascii="仿宋_GB2312" w:eastAsia="仿宋_GB2312" w:hint="eastAsia"/>
          <w:sz w:val="32"/>
          <w:szCs w:val="32"/>
        </w:rPr>
        <w:t>优秀会员评选办法。</w:t>
      </w:r>
    </w:p>
    <w:p w:rsidR="00050A37" w:rsidRPr="006D52A4" w:rsidRDefault="007D2E44" w:rsidP="006D52A4">
      <w:pPr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二</w:t>
      </w:r>
      <w:r w:rsidR="00050A37" w:rsidRPr="00156AB3">
        <w:rPr>
          <w:rFonts w:ascii="黑体" w:eastAsia="黑体" w:hAnsi="黑体" w:hint="eastAsia"/>
          <w:b/>
          <w:color w:val="000000"/>
          <w:sz w:val="32"/>
          <w:szCs w:val="32"/>
        </w:rPr>
        <w:t>、把握协会</w:t>
      </w:r>
      <w:r w:rsidR="00764F42">
        <w:rPr>
          <w:rFonts w:ascii="黑体" w:eastAsia="黑体" w:hAnsi="黑体" w:hint="eastAsia"/>
          <w:b/>
          <w:color w:val="000000"/>
          <w:sz w:val="32"/>
          <w:szCs w:val="32"/>
        </w:rPr>
        <w:t>服务</w:t>
      </w:r>
      <w:r w:rsidR="00050A37" w:rsidRPr="00156AB3">
        <w:rPr>
          <w:rFonts w:ascii="黑体" w:eastAsia="黑体" w:hAnsi="黑体" w:hint="eastAsia"/>
          <w:b/>
          <w:color w:val="000000"/>
          <w:sz w:val="32"/>
          <w:szCs w:val="32"/>
        </w:rPr>
        <w:t>工作</w:t>
      </w:r>
      <w:r w:rsidR="00E41FEB" w:rsidRPr="00156AB3">
        <w:rPr>
          <w:rFonts w:ascii="黑体" w:eastAsia="黑体" w:hAnsi="黑体" w:hint="eastAsia"/>
          <w:b/>
          <w:color w:val="000000"/>
          <w:sz w:val="32"/>
          <w:szCs w:val="32"/>
        </w:rPr>
        <w:t>动态</w:t>
      </w:r>
      <w:r w:rsidR="00050A37" w:rsidRPr="00156AB3">
        <w:rPr>
          <w:rFonts w:ascii="黑体" w:eastAsia="黑体" w:hAnsi="黑体" w:hint="eastAsia"/>
          <w:b/>
          <w:color w:val="000000"/>
          <w:sz w:val="32"/>
          <w:szCs w:val="32"/>
        </w:rPr>
        <w:t>，</w:t>
      </w:r>
      <w:r w:rsidR="00E41FEB" w:rsidRPr="00156AB3">
        <w:rPr>
          <w:rFonts w:ascii="黑体" w:eastAsia="黑体" w:hAnsi="黑体" w:hint="eastAsia"/>
          <w:b/>
          <w:color w:val="000000"/>
          <w:sz w:val="32"/>
          <w:szCs w:val="32"/>
        </w:rPr>
        <w:t>积极配合工作</w:t>
      </w:r>
      <w:r w:rsidR="00156AB3" w:rsidRPr="00156AB3">
        <w:rPr>
          <w:rFonts w:ascii="黑体" w:eastAsia="黑体" w:hAnsi="黑体" w:hint="eastAsia"/>
          <w:b/>
          <w:color w:val="000000"/>
          <w:sz w:val="32"/>
          <w:szCs w:val="32"/>
        </w:rPr>
        <w:t>开展</w:t>
      </w:r>
    </w:p>
    <w:p w:rsidR="00AA6AEE" w:rsidRPr="00AA6AEE" w:rsidRDefault="00AA6AEE" w:rsidP="0010397D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中国公路建设行业协会</w:t>
      </w:r>
      <w:r w:rsidR="002F5043">
        <w:rPr>
          <w:rFonts w:ascii="仿宋_GB2312" w:eastAsia="仿宋_GB2312" w:hAnsi="宋体" w:hint="eastAsia"/>
          <w:color w:val="000000"/>
          <w:sz w:val="32"/>
          <w:szCs w:val="32"/>
        </w:rPr>
        <w:t>自</w:t>
      </w:r>
      <w:r w:rsidR="002F5043" w:rsidRPr="00AA6AEE">
        <w:rPr>
          <w:rFonts w:ascii="仿宋_GB2312" w:eastAsia="仿宋_GB2312" w:hAnsi="宋体" w:hint="eastAsia"/>
          <w:color w:val="000000"/>
          <w:sz w:val="32"/>
          <w:szCs w:val="32"/>
        </w:rPr>
        <w:t>2001年4月</w:t>
      </w:r>
      <w:r w:rsidR="002F5043">
        <w:rPr>
          <w:rFonts w:ascii="仿宋_GB2312" w:eastAsia="仿宋_GB2312" w:hAnsi="宋体" w:hint="eastAsia"/>
          <w:color w:val="000000"/>
          <w:sz w:val="32"/>
          <w:szCs w:val="32"/>
        </w:rPr>
        <w:t>成立以来，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认真</w:t>
      </w:r>
      <w:r w:rsidR="00F005C3">
        <w:rPr>
          <w:rFonts w:ascii="仿宋_GB2312" w:eastAsia="仿宋_GB2312" w:hAnsi="宋体" w:hint="eastAsia"/>
          <w:color w:val="000000"/>
          <w:sz w:val="32"/>
          <w:szCs w:val="32"/>
        </w:rPr>
        <w:t>遵循“提供服务、反映诉求、规范行为”的宗旨</w:t>
      </w:r>
      <w:r w:rsidR="00F005C3" w:rsidRPr="00AA6AEE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477671">
        <w:rPr>
          <w:rFonts w:ascii="仿宋_GB2312" w:eastAsia="仿宋_GB2312" w:hAnsi="宋体" w:hint="eastAsia"/>
          <w:color w:val="000000"/>
          <w:sz w:val="32"/>
          <w:szCs w:val="32"/>
        </w:rPr>
        <w:t>坚</w:t>
      </w:r>
      <w:r w:rsidR="00477671" w:rsidRPr="00AA6AEE">
        <w:rPr>
          <w:rFonts w:ascii="仿宋_GB2312" w:eastAsia="仿宋_GB2312" w:hAnsi="宋体" w:hint="eastAsia"/>
          <w:color w:val="000000"/>
          <w:sz w:val="32"/>
          <w:szCs w:val="32"/>
        </w:rPr>
        <w:t>持奋发有为、积极进取的精神状态，不断提升服务能力和水平，</w:t>
      </w:r>
      <w:r w:rsidR="00940887">
        <w:rPr>
          <w:rFonts w:ascii="仿宋_GB2312" w:eastAsia="仿宋_GB2312" w:hAnsi="宋体" w:hint="eastAsia"/>
          <w:color w:val="000000"/>
          <w:sz w:val="32"/>
          <w:szCs w:val="32"/>
        </w:rPr>
        <w:t>积极做好为政府主管部门、行业和会员服务，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动员</w:t>
      </w:r>
      <w:r w:rsidR="00940887">
        <w:rPr>
          <w:rFonts w:ascii="仿宋_GB2312" w:eastAsia="仿宋_GB2312" w:hAnsi="宋体" w:hint="eastAsia"/>
          <w:color w:val="000000"/>
          <w:sz w:val="32"/>
          <w:szCs w:val="32"/>
        </w:rPr>
        <w:t>和带领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广大会员与时俱进，奋力拼搏，</w:t>
      </w:r>
      <w:r w:rsidR="00414889">
        <w:rPr>
          <w:rFonts w:ascii="仿宋_GB2312" w:eastAsia="仿宋_GB2312" w:hAnsi="宋体" w:hint="eastAsia"/>
          <w:color w:val="000000"/>
          <w:sz w:val="32"/>
          <w:szCs w:val="32"/>
        </w:rPr>
        <w:t>不断推进公路建设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行业科学发展，为发展现代交通运输业做出</w:t>
      </w:r>
      <w:r w:rsidR="00414889">
        <w:rPr>
          <w:rFonts w:ascii="仿宋_GB2312" w:eastAsia="仿宋_GB2312" w:hAnsi="宋体" w:hint="eastAsia"/>
          <w:color w:val="000000"/>
          <w:sz w:val="32"/>
          <w:szCs w:val="32"/>
        </w:rPr>
        <w:t>了重要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贡献。</w:t>
      </w:r>
      <w:r w:rsidR="000072D8" w:rsidRPr="000072D8">
        <w:rPr>
          <w:rFonts w:ascii="仿宋_GB2312" w:eastAsia="仿宋_GB2312" w:hAnsi="宋体" w:hint="eastAsia"/>
          <w:color w:val="000000"/>
          <w:sz w:val="32"/>
          <w:szCs w:val="32"/>
        </w:rPr>
        <w:t>协会</w:t>
      </w:r>
      <w:r w:rsidR="000072D8">
        <w:rPr>
          <w:rFonts w:ascii="仿宋_GB2312" w:eastAsia="仿宋_GB2312" w:hAnsi="宋体" w:hint="eastAsia"/>
          <w:color w:val="000000"/>
          <w:sz w:val="32"/>
          <w:szCs w:val="32"/>
        </w:rPr>
        <w:t>会员队伍不断发展壮大，目前拥</w:t>
      </w:r>
      <w:r w:rsidR="000072D8" w:rsidRPr="000072D8">
        <w:rPr>
          <w:rFonts w:ascii="仿宋_GB2312" w:eastAsia="仿宋_GB2312" w:hAnsi="宋体" w:hint="eastAsia"/>
          <w:color w:val="000000"/>
          <w:sz w:val="32"/>
          <w:szCs w:val="32"/>
        </w:rPr>
        <w:t>有会员单位</w:t>
      </w:r>
      <w:r w:rsidR="00BF5318">
        <w:rPr>
          <w:rFonts w:ascii="仿宋_GB2312" w:eastAsia="仿宋_GB2312" w:hAnsi="宋体" w:hint="eastAsia"/>
          <w:color w:val="000000"/>
          <w:sz w:val="32"/>
          <w:szCs w:val="32"/>
        </w:rPr>
        <w:t>近800</w:t>
      </w:r>
      <w:r w:rsidR="000072D8" w:rsidRPr="000072D8">
        <w:rPr>
          <w:rFonts w:ascii="仿宋_GB2312" w:eastAsia="仿宋_GB2312" w:hAnsi="宋体" w:hint="eastAsia"/>
          <w:color w:val="000000"/>
          <w:sz w:val="32"/>
          <w:szCs w:val="32"/>
        </w:rPr>
        <w:t>家。2010年在全国行业协会商会评估中，被民政部评为“4A”</w:t>
      </w:r>
      <w:proofErr w:type="gramStart"/>
      <w:r w:rsidR="000072D8" w:rsidRPr="000072D8">
        <w:rPr>
          <w:rFonts w:ascii="仿宋_GB2312" w:eastAsia="仿宋_GB2312" w:hAnsi="宋体" w:hint="eastAsia"/>
          <w:color w:val="000000"/>
          <w:sz w:val="32"/>
          <w:szCs w:val="32"/>
        </w:rPr>
        <w:t>级行业</w:t>
      </w:r>
      <w:proofErr w:type="gramEnd"/>
      <w:r w:rsidR="000072D8" w:rsidRPr="000072D8">
        <w:rPr>
          <w:rFonts w:ascii="仿宋_GB2312" w:eastAsia="仿宋_GB2312" w:hAnsi="宋体" w:hint="eastAsia"/>
          <w:color w:val="000000"/>
          <w:sz w:val="32"/>
          <w:szCs w:val="32"/>
        </w:rPr>
        <w:t>协会。</w:t>
      </w:r>
    </w:p>
    <w:p w:rsidR="00AA6AEE" w:rsidRDefault="00477671" w:rsidP="00F4533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2014年，协会</w:t>
      </w:r>
      <w:r w:rsidR="00560C3C" w:rsidRPr="00AA6AEE">
        <w:rPr>
          <w:rFonts w:ascii="仿宋_GB2312" w:eastAsia="仿宋_GB2312" w:hAnsi="宋体" w:hint="eastAsia"/>
          <w:color w:val="000000"/>
          <w:sz w:val="32"/>
          <w:szCs w:val="32"/>
        </w:rPr>
        <w:t>深入贯彻落实科学发展观，</w:t>
      </w:r>
      <w:r w:rsidR="00CE1739">
        <w:rPr>
          <w:rFonts w:ascii="仿宋_GB2312" w:eastAsia="仿宋_GB2312" w:hint="eastAsia"/>
          <w:sz w:val="32"/>
          <w:szCs w:val="32"/>
        </w:rPr>
        <w:t>认真履行职能，</w:t>
      </w:r>
      <w:r w:rsidR="00CB374D">
        <w:rPr>
          <w:rFonts w:ascii="仿宋_GB2312" w:eastAsia="仿宋_GB2312" w:hint="eastAsia"/>
          <w:sz w:val="32"/>
          <w:szCs w:val="32"/>
        </w:rPr>
        <w:t>扎实</w:t>
      </w:r>
      <w:r w:rsidR="00CE1739">
        <w:rPr>
          <w:rFonts w:ascii="仿宋_GB2312" w:eastAsia="仿宋_GB2312" w:hint="eastAsia"/>
          <w:sz w:val="32"/>
          <w:szCs w:val="32"/>
        </w:rPr>
        <w:t>做好服务</w:t>
      </w:r>
      <w:r w:rsidR="00BF5318">
        <w:rPr>
          <w:rFonts w:ascii="仿宋_GB2312" w:eastAsia="仿宋_GB2312" w:hint="eastAsia"/>
          <w:sz w:val="32"/>
          <w:szCs w:val="32"/>
        </w:rPr>
        <w:t>，在反映行业诉求、参与资格管理、开展评审</w:t>
      </w:r>
      <w:r w:rsidR="00BF5318">
        <w:rPr>
          <w:rFonts w:ascii="仿宋_GB2312" w:eastAsia="仿宋_GB2312" w:hint="eastAsia"/>
          <w:sz w:val="32"/>
          <w:szCs w:val="32"/>
        </w:rPr>
        <w:lastRenderedPageBreak/>
        <w:t>评优、组织宣贯培训、开展信息交流、加</w:t>
      </w:r>
      <w:r>
        <w:rPr>
          <w:rFonts w:ascii="仿宋_GB2312" w:eastAsia="仿宋_GB2312" w:hint="eastAsia"/>
          <w:sz w:val="32"/>
          <w:szCs w:val="32"/>
        </w:rPr>
        <w:t>强会员队伍建设等方面做了许多工作</w:t>
      </w:r>
      <w:r w:rsidR="00CE173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并取得明显成绩，</w:t>
      </w:r>
      <w:r w:rsidR="00D1630B">
        <w:rPr>
          <w:rFonts w:ascii="仿宋_GB2312" w:eastAsia="仿宋_GB2312" w:hint="eastAsia"/>
          <w:sz w:val="32"/>
          <w:szCs w:val="32"/>
        </w:rPr>
        <w:t>主要</w:t>
      </w:r>
      <w:r w:rsidR="0010397D">
        <w:rPr>
          <w:rFonts w:ascii="仿宋_GB2312" w:eastAsia="仿宋_GB2312" w:hint="eastAsia"/>
          <w:sz w:val="32"/>
          <w:szCs w:val="32"/>
        </w:rPr>
        <w:t>体现在</w:t>
      </w:r>
      <w:r w:rsidR="00D1630B" w:rsidRPr="00D1630B">
        <w:rPr>
          <w:rFonts w:ascii="仿宋_GB2312" w:eastAsia="仿宋_GB2312" w:hint="eastAsia"/>
          <w:b/>
          <w:sz w:val="32"/>
          <w:szCs w:val="32"/>
        </w:rPr>
        <w:t>“六个进一步”</w:t>
      </w:r>
      <w:r w:rsidR="00CE1739">
        <w:rPr>
          <w:rFonts w:ascii="仿宋_GB2312" w:eastAsia="仿宋_GB2312" w:hint="eastAsia"/>
          <w:sz w:val="32"/>
          <w:szCs w:val="32"/>
        </w:rPr>
        <w:t>：</w:t>
      </w:r>
      <w:r w:rsidR="00661DB3">
        <w:rPr>
          <w:rFonts w:ascii="仿宋_GB2312" w:eastAsia="仿宋_GB2312" w:hint="eastAsia"/>
          <w:sz w:val="32"/>
          <w:szCs w:val="32"/>
        </w:rPr>
        <w:t>服务政府、行业和会员的能力</w:t>
      </w:r>
      <w:r w:rsidR="00CE1739">
        <w:rPr>
          <w:rFonts w:ascii="仿宋_GB2312" w:eastAsia="仿宋_GB2312" w:hint="eastAsia"/>
          <w:sz w:val="32"/>
          <w:szCs w:val="32"/>
        </w:rPr>
        <w:t>进一步提升，</w:t>
      </w:r>
      <w:r>
        <w:rPr>
          <w:rFonts w:ascii="仿宋_GB2312" w:eastAsia="仿宋_GB2312" w:hint="eastAsia"/>
          <w:sz w:val="32"/>
          <w:szCs w:val="32"/>
        </w:rPr>
        <w:t>业务</w:t>
      </w:r>
      <w:r w:rsidR="00661DB3">
        <w:rPr>
          <w:rFonts w:ascii="仿宋_GB2312" w:eastAsia="仿宋_GB2312" w:hint="eastAsia"/>
          <w:sz w:val="32"/>
          <w:szCs w:val="32"/>
        </w:rPr>
        <w:t>工作</w:t>
      </w:r>
      <w:r w:rsidR="00CE1739">
        <w:rPr>
          <w:rFonts w:ascii="仿宋_GB2312" w:eastAsia="仿宋_GB2312" w:hint="eastAsia"/>
          <w:sz w:val="32"/>
          <w:szCs w:val="32"/>
        </w:rPr>
        <w:t>范围</w:t>
      </w:r>
      <w:r>
        <w:rPr>
          <w:rFonts w:ascii="仿宋_GB2312" w:eastAsia="仿宋_GB2312" w:hint="eastAsia"/>
          <w:sz w:val="32"/>
          <w:szCs w:val="32"/>
        </w:rPr>
        <w:t>进一步拓宽，</w:t>
      </w:r>
      <w:r w:rsidR="00CE1739">
        <w:rPr>
          <w:rFonts w:ascii="仿宋_GB2312" w:eastAsia="仿宋_GB2312" w:hint="eastAsia"/>
          <w:sz w:val="32"/>
          <w:szCs w:val="32"/>
        </w:rPr>
        <w:t>反映会员诉求</w:t>
      </w:r>
      <w:r w:rsidR="00661DB3">
        <w:rPr>
          <w:rFonts w:ascii="仿宋_GB2312" w:eastAsia="仿宋_GB2312" w:hint="eastAsia"/>
          <w:sz w:val="32"/>
          <w:szCs w:val="32"/>
        </w:rPr>
        <w:t>作用进一步发挥</w:t>
      </w:r>
      <w:r w:rsidR="00CE1739">
        <w:rPr>
          <w:rFonts w:ascii="仿宋_GB2312" w:eastAsia="仿宋_GB2312" w:hint="eastAsia"/>
          <w:sz w:val="32"/>
          <w:szCs w:val="32"/>
        </w:rPr>
        <w:t>，</w:t>
      </w:r>
      <w:r w:rsidR="00D1630B">
        <w:rPr>
          <w:rFonts w:ascii="仿宋_GB2312" w:eastAsia="仿宋_GB2312" w:hint="eastAsia"/>
          <w:sz w:val="32"/>
          <w:szCs w:val="32"/>
        </w:rPr>
        <w:t>宣传服务</w:t>
      </w:r>
      <w:r w:rsidR="00661DB3">
        <w:rPr>
          <w:rFonts w:ascii="仿宋_GB2312" w:eastAsia="仿宋_GB2312" w:hint="eastAsia"/>
          <w:sz w:val="32"/>
          <w:szCs w:val="32"/>
        </w:rPr>
        <w:t>水平</w:t>
      </w:r>
      <w:r w:rsidR="00D1630B">
        <w:rPr>
          <w:rFonts w:ascii="仿宋_GB2312" w:eastAsia="仿宋_GB2312" w:hint="eastAsia"/>
          <w:sz w:val="32"/>
          <w:szCs w:val="32"/>
        </w:rPr>
        <w:t>进一步显现，会员队伍建设进一步加强，协会</w:t>
      </w:r>
      <w:r w:rsidR="00661DB3">
        <w:rPr>
          <w:rFonts w:ascii="仿宋_GB2312" w:eastAsia="仿宋_GB2312" w:hint="eastAsia"/>
          <w:sz w:val="32"/>
          <w:szCs w:val="32"/>
        </w:rPr>
        <w:t>凝聚力、战斗力、创新力进一步增强，为推进公路</w:t>
      </w:r>
      <w:r w:rsidR="00BF5318">
        <w:rPr>
          <w:rFonts w:ascii="仿宋_GB2312" w:eastAsia="仿宋_GB2312" w:hint="eastAsia"/>
          <w:sz w:val="32"/>
          <w:szCs w:val="32"/>
        </w:rPr>
        <w:t>建设科学发展做出了</w:t>
      </w:r>
      <w:r w:rsidR="00661DB3">
        <w:rPr>
          <w:rFonts w:ascii="仿宋_GB2312" w:eastAsia="仿宋_GB2312" w:hint="eastAsia"/>
          <w:sz w:val="32"/>
          <w:szCs w:val="32"/>
        </w:rPr>
        <w:t>新的</w:t>
      </w:r>
      <w:r w:rsidR="00BF5318">
        <w:rPr>
          <w:rFonts w:ascii="仿宋_GB2312" w:eastAsia="仿宋_GB2312" w:hint="eastAsia"/>
          <w:sz w:val="32"/>
          <w:szCs w:val="32"/>
        </w:rPr>
        <w:t>贡献，得到了行业主管部门的认可和会员单位的好评。</w:t>
      </w:r>
    </w:p>
    <w:p w:rsidR="00056D07" w:rsidRDefault="000E34D8" w:rsidP="008557C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这些</w:t>
      </w:r>
      <w:r w:rsidR="008557CD">
        <w:rPr>
          <w:rFonts w:ascii="仿宋_GB2312" w:eastAsia="仿宋_GB2312" w:hint="eastAsia"/>
          <w:sz w:val="32"/>
          <w:szCs w:val="32"/>
        </w:rPr>
        <w:t>成绩</w:t>
      </w:r>
      <w:r w:rsidR="00560C3C">
        <w:rPr>
          <w:rFonts w:ascii="仿宋_GB2312" w:eastAsia="仿宋_GB2312" w:hint="eastAsia"/>
          <w:sz w:val="32"/>
          <w:szCs w:val="32"/>
        </w:rPr>
        <w:t>的取得</w:t>
      </w:r>
      <w:r w:rsidR="002D5AF6">
        <w:rPr>
          <w:rFonts w:ascii="仿宋_GB2312" w:eastAsia="仿宋_GB2312" w:hint="eastAsia"/>
          <w:sz w:val="32"/>
          <w:szCs w:val="32"/>
        </w:rPr>
        <w:t>，</w:t>
      </w:r>
      <w:r w:rsidR="00056D07">
        <w:rPr>
          <w:rFonts w:ascii="仿宋_GB2312" w:eastAsia="仿宋_GB2312" w:hint="eastAsia"/>
          <w:sz w:val="32"/>
          <w:szCs w:val="32"/>
        </w:rPr>
        <w:t>得益于</w:t>
      </w:r>
      <w:r w:rsidR="00560C3C">
        <w:rPr>
          <w:rFonts w:ascii="仿宋_GB2312" w:eastAsia="仿宋_GB2312" w:hint="eastAsia"/>
          <w:sz w:val="32"/>
          <w:szCs w:val="32"/>
        </w:rPr>
        <w:t>主管部</w:t>
      </w:r>
      <w:r w:rsidR="004B4C5C">
        <w:rPr>
          <w:rFonts w:ascii="仿宋_GB2312" w:eastAsia="仿宋_GB2312" w:hint="eastAsia"/>
          <w:sz w:val="32"/>
          <w:szCs w:val="32"/>
        </w:rPr>
        <w:t>门的正确领导，得益于会员单位的大力支持，也得益于联络员的积极配合</w:t>
      </w:r>
      <w:r w:rsidR="00560C3C">
        <w:rPr>
          <w:rFonts w:ascii="仿宋_GB2312" w:eastAsia="仿宋_GB2312" w:hint="eastAsia"/>
          <w:sz w:val="32"/>
          <w:szCs w:val="32"/>
        </w:rPr>
        <w:t>。</w:t>
      </w:r>
      <w:r w:rsidR="004B4C5C">
        <w:rPr>
          <w:rFonts w:ascii="仿宋_GB2312" w:eastAsia="仿宋_GB2312" w:hint="eastAsia"/>
          <w:sz w:val="32"/>
          <w:szCs w:val="32"/>
        </w:rPr>
        <w:t>借此机会，向大家表示诚挚的感谢！</w:t>
      </w:r>
    </w:p>
    <w:p w:rsidR="00056D07" w:rsidRPr="00356D3F" w:rsidRDefault="00560C3C" w:rsidP="00356D3F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随着形势的发展，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协会的业务范围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不断拓宽、任务不断增多，主要是：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接受交通运输部委托，承担行业管理的有关工作，参与组织制定行规、行约，规范行业行为，建立行业自律机制，提高行业整体素质，维护行业平等竞争，反映行业的建议和诉求，维护会员的合法权益</w:t>
      </w:r>
      <w:r w:rsidRPr="00E42826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Pr="00E42826">
        <w:rPr>
          <w:rFonts w:ascii="仿宋_GB2312" w:eastAsia="仿宋_GB2312" w:hint="eastAsia"/>
          <w:sz w:val="32"/>
          <w:szCs w:val="32"/>
        </w:rPr>
        <w:t>组织开展施工企业安全生产标准化达标考评工作，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参与公路建设市场信用信息管理工作；组织开展公路交通优质工程奖评奖、科技创新成果评审和公路</w:t>
      </w:r>
      <w:proofErr w:type="gramStart"/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工程工</w:t>
      </w:r>
      <w:proofErr w:type="gramEnd"/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法管理工作；组织公路施工企业资质初审和公路工程专业建造师考试用书编写、一级建造师（公路工程）注册审查及继续教育培训工作；承担安全生产管理人员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施工员、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造价员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t>考核培训工作；组织开展行业法律法规、产业政策、行业标准等的宣贯培训；组织编写行业培训教材，</w:t>
      </w:r>
      <w:r w:rsidRPr="00AA6AE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开展各类职业、岗位培训等服务工作。</w:t>
      </w:r>
      <w:r w:rsidR="004B4C5C">
        <w:rPr>
          <w:rFonts w:ascii="仿宋_GB2312" w:eastAsia="仿宋_GB2312" w:hint="eastAsia"/>
          <w:sz w:val="32"/>
          <w:szCs w:val="32"/>
        </w:rPr>
        <w:t>此</w:t>
      </w:r>
      <w:r w:rsidR="00BF5318">
        <w:rPr>
          <w:rFonts w:ascii="仿宋_GB2312" w:eastAsia="仿宋_GB2312" w:hint="eastAsia"/>
          <w:sz w:val="32"/>
          <w:szCs w:val="32"/>
        </w:rPr>
        <w:t>外，按照协会章程规定和工作需要，协会</w:t>
      </w:r>
      <w:r w:rsidR="004B4C5C">
        <w:rPr>
          <w:rFonts w:ascii="仿宋_GB2312" w:eastAsia="仿宋_GB2312" w:hint="eastAsia"/>
          <w:sz w:val="32"/>
          <w:szCs w:val="32"/>
        </w:rPr>
        <w:t>组织召开一些必要的会议及</w:t>
      </w:r>
      <w:r w:rsidR="00BF5318">
        <w:rPr>
          <w:rFonts w:ascii="仿宋_GB2312" w:eastAsia="仿宋_GB2312" w:hint="eastAsia"/>
          <w:sz w:val="32"/>
          <w:szCs w:val="32"/>
        </w:rPr>
        <w:t>业务</w:t>
      </w:r>
      <w:r w:rsidR="004B4C5C">
        <w:rPr>
          <w:rFonts w:ascii="仿宋_GB2312" w:eastAsia="仿宋_GB2312" w:hint="eastAsia"/>
          <w:sz w:val="32"/>
          <w:szCs w:val="32"/>
        </w:rPr>
        <w:t>活动。</w:t>
      </w:r>
    </w:p>
    <w:p w:rsidR="00812A6A" w:rsidRPr="00E35ADF" w:rsidRDefault="00870E37" w:rsidP="00870E37">
      <w:pPr>
        <w:ind w:firstLineChars="200" w:firstLine="640"/>
        <w:rPr>
          <w:rFonts w:asciiTheme="minorHAnsi" w:eastAsia="仿宋_GB2312" w:hAnsiTheme="minorHAnsi"/>
          <w:sz w:val="32"/>
          <w:szCs w:val="32"/>
        </w:rPr>
      </w:pPr>
      <w:r>
        <w:rPr>
          <w:rFonts w:asciiTheme="minorHAnsi" w:eastAsia="仿宋_GB2312" w:hAnsiTheme="minorHAnsi" w:hint="eastAsia"/>
          <w:sz w:val="32"/>
          <w:szCs w:val="32"/>
        </w:rPr>
        <w:t>以上协会</w:t>
      </w:r>
      <w:r>
        <w:rPr>
          <w:rFonts w:ascii="仿宋_GB2312" w:eastAsia="仿宋_GB2312" w:hint="eastAsia"/>
          <w:sz w:val="32"/>
          <w:szCs w:val="32"/>
        </w:rPr>
        <w:t>工作的开展，</w:t>
      </w:r>
      <w:r>
        <w:rPr>
          <w:rStyle w:val="apple-style-span"/>
          <w:rFonts w:asciiTheme="minorHAnsi" w:eastAsia="仿宋_GB2312" w:hAnsiTheme="minorHAnsi" w:hint="eastAsia"/>
          <w:sz w:val="32"/>
          <w:szCs w:val="32"/>
        </w:rPr>
        <w:t>与会员单位密切相关，需要会员单位积极参与和支持，也需要联络员配合做好相关工作。</w:t>
      </w:r>
      <w:r w:rsidR="00D85734">
        <w:rPr>
          <w:rStyle w:val="apple-style-span"/>
          <w:rFonts w:asciiTheme="minorHAnsi" w:eastAsia="仿宋_GB2312" w:hAnsiTheme="minorHAnsi" w:hint="eastAsia"/>
          <w:sz w:val="32"/>
          <w:szCs w:val="32"/>
        </w:rPr>
        <w:t>就联络员工作而言，主要是做好沟通、配合或参与的工作。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当然，联络员担负联络</w:t>
      </w:r>
      <w:r w:rsidR="00356D3F">
        <w:rPr>
          <w:rStyle w:val="apple-style-span"/>
          <w:rFonts w:asciiTheme="minorHAnsi" w:eastAsia="仿宋_GB2312" w:hAnsiTheme="minorHAnsi" w:hint="eastAsia"/>
          <w:sz w:val="32"/>
          <w:szCs w:val="32"/>
        </w:rPr>
        <w:t>工作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的</w:t>
      </w:r>
      <w:r w:rsidR="00B73CAD">
        <w:rPr>
          <w:rStyle w:val="apple-style-span"/>
          <w:rFonts w:asciiTheme="minorHAnsi" w:eastAsia="仿宋_GB2312" w:hAnsiTheme="minorHAnsi" w:hint="eastAsia"/>
          <w:sz w:val="32"/>
          <w:szCs w:val="32"/>
        </w:rPr>
        <w:t>面有所不同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，有的是全面负责，有的只</w:t>
      </w:r>
      <w:r w:rsidR="00356D3F">
        <w:rPr>
          <w:rStyle w:val="apple-style-span"/>
          <w:rFonts w:asciiTheme="minorHAnsi" w:eastAsia="仿宋_GB2312" w:hAnsiTheme="minorHAnsi" w:hint="eastAsia"/>
          <w:sz w:val="32"/>
          <w:szCs w:val="32"/>
        </w:rPr>
        <w:t>负责某一方面，但都有一个共性问题，就是要经常阅看协会文件、网站信息或</w:t>
      </w:r>
      <w:r w:rsidR="00444A40">
        <w:rPr>
          <w:rStyle w:val="apple-style-span"/>
          <w:rFonts w:asciiTheme="minorHAnsi" w:eastAsia="仿宋_GB2312" w:hAnsiTheme="minorHAnsi" w:hint="eastAsia"/>
          <w:sz w:val="32"/>
          <w:szCs w:val="32"/>
        </w:rPr>
        <w:t>《公路建设简讯》，</w:t>
      </w:r>
      <w:r w:rsidR="00631BA2">
        <w:rPr>
          <w:rFonts w:ascii="仿宋_GB2312" w:eastAsia="仿宋_GB2312" w:hAnsi="黑体" w:hint="eastAsia"/>
          <w:color w:val="000000"/>
          <w:sz w:val="32"/>
          <w:szCs w:val="32"/>
        </w:rPr>
        <w:t>及时了解和掌握协会的工作动态</w:t>
      </w:r>
      <w:r w:rsidR="00444A40">
        <w:rPr>
          <w:rStyle w:val="apple-style-span"/>
          <w:rFonts w:asciiTheme="minorHAnsi" w:eastAsia="仿宋_GB2312" w:hAnsiTheme="minorHAnsi" w:hint="eastAsia"/>
          <w:sz w:val="32"/>
          <w:szCs w:val="32"/>
        </w:rPr>
        <w:t>，</w:t>
      </w:r>
      <w:r w:rsidR="00B83E40">
        <w:rPr>
          <w:rStyle w:val="apple-style-span"/>
          <w:rFonts w:asciiTheme="minorHAnsi" w:eastAsia="仿宋_GB2312" w:hAnsiTheme="minorHAnsi" w:hint="eastAsia"/>
          <w:sz w:val="32"/>
          <w:szCs w:val="32"/>
        </w:rPr>
        <w:t>积极当好单位领导落实协会工作、参与协会活动</w:t>
      </w:r>
      <w:r w:rsidR="00AB63F7">
        <w:rPr>
          <w:rStyle w:val="apple-style-span"/>
          <w:rFonts w:asciiTheme="minorHAnsi" w:eastAsia="仿宋_GB2312" w:hAnsiTheme="minorHAnsi" w:hint="eastAsia"/>
          <w:sz w:val="32"/>
          <w:szCs w:val="32"/>
        </w:rPr>
        <w:t>、处理相关事项</w:t>
      </w:r>
      <w:r w:rsidR="008012D7">
        <w:rPr>
          <w:rStyle w:val="apple-style-span"/>
          <w:rFonts w:asciiTheme="minorHAnsi" w:eastAsia="仿宋_GB2312" w:hAnsiTheme="minorHAnsi" w:hint="eastAsia"/>
          <w:sz w:val="32"/>
          <w:szCs w:val="32"/>
        </w:rPr>
        <w:t>的参谋助手。</w:t>
      </w:r>
      <w:r w:rsidR="00011225">
        <w:rPr>
          <w:rStyle w:val="apple-style-span"/>
          <w:rFonts w:asciiTheme="minorHAnsi" w:eastAsia="仿宋_GB2312" w:hAnsiTheme="minorHAnsi" w:hint="eastAsia"/>
          <w:sz w:val="32"/>
          <w:szCs w:val="32"/>
        </w:rPr>
        <w:t>同时，</w:t>
      </w:r>
      <w:r w:rsidR="00D96AD3">
        <w:rPr>
          <w:rStyle w:val="apple-style-span"/>
          <w:rFonts w:asciiTheme="minorHAnsi" w:eastAsia="仿宋_GB2312" w:hAnsiTheme="minorHAnsi" w:hint="eastAsia"/>
          <w:sz w:val="32"/>
          <w:szCs w:val="32"/>
        </w:rPr>
        <w:t>要</w:t>
      </w:r>
      <w:r w:rsidR="00011225">
        <w:rPr>
          <w:rStyle w:val="apple-style-span"/>
          <w:rFonts w:asciiTheme="minorHAnsi" w:eastAsia="仿宋_GB2312" w:hAnsiTheme="minorHAnsi" w:hint="eastAsia"/>
          <w:sz w:val="32"/>
          <w:szCs w:val="32"/>
        </w:rPr>
        <w:t>与协会相关部门及时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进行</w:t>
      </w:r>
      <w:r w:rsidR="00011225">
        <w:rPr>
          <w:rStyle w:val="apple-style-span"/>
          <w:rFonts w:asciiTheme="minorHAnsi" w:eastAsia="仿宋_GB2312" w:hAnsiTheme="minorHAnsi" w:hint="eastAsia"/>
          <w:sz w:val="32"/>
          <w:szCs w:val="32"/>
        </w:rPr>
        <w:t>沟通，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不影响工作</w:t>
      </w:r>
      <w:r w:rsidR="00D96AD3">
        <w:rPr>
          <w:rStyle w:val="apple-style-span"/>
          <w:rFonts w:asciiTheme="minorHAnsi" w:eastAsia="仿宋_GB2312" w:hAnsiTheme="minorHAnsi" w:hint="eastAsia"/>
          <w:sz w:val="32"/>
          <w:szCs w:val="32"/>
        </w:rPr>
        <w:t>，不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耽误事。</w:t>
      </w:r>
      <w:r w:rsidR="009A0A63">
        <w:rPr>
          <w:rStyle w:val="apple-style-span"/>
          <w:rFonts w:asciiTheme="minorHAnsi" w:eastAsia="仿宋_GB2312" w:hAnsiTheme="minorHAnsi" w:hint="eastAsia"/>
          <w:sz w:val="32"/>
          <w:szCs w:val="32"/>
        </w:rPr>
        <w:t>此外，有时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联络员</w:t>
      </w:r>
      <w:r w:rsidR="00D96AD3">
        <w:rPr>
          <w:rStyle w:val="apple-style-span"/>
          <w:rFonts w:asciiTheme="minorHAnsi" w:eastAsia="仿宋_GB2312" w:hAnsiTheme="minorHAnsi" w:hint="eastAsia"/>
          <w:sz w:val="32"/>
          <w:szCs w:val="32"/>
        </w:rPr>
        <w:t>还要按照协会的要求，</w:t>
      </w:r>
      <w:r w:rsidR="00421A1E">
        <w:rPr>
          <w:rStyle w:val="apple-style-span"/>
          <w:rFonts w:asciiTheme="minorHAnsi" w:eastAsia="仿宋_GB2312" w:hAnsiTheme="minorHAnsi" w:hint="eastAsia"/>
          <w:sz w:val="32"/>
          <w:szCs w:val="32"/>
        </w:rPr>
        <w:t>配合做好</w:t>
      </w:r>
      <w:r w:rsidR="00011225">
        <w:rPr>
          <w:rStyle w:val="apple-style-span"/>
          <w:rFonts w:asciiTheme="minorHAnsi" w:eastAsia="仿宋_GB2312" w:hAnsiTheme="minorHAnsi" w:hint="eastAsia"/>
          <w:sz w:val="32"/>
          <w:szCs w:val="32"/>
        </w:rPr>
        <w:t>交给的工作</w:t>
      </w:r>
      <w:r w:rsidR="00D96AD3">
        <w:rPr>
          <w:rStyle w:val="apple-style-span"/>
          <w:rFonts w:asciiTheme="minorHAnsi" w:eastAsia="仿宋_GB2312" w:hAnsiTheme="minorHAnsi" w:hint="eastAsia"/>
          <w:sz w:val="32"/>
          <w:szCs w:val="32"/>
        </w:rPr>
        <w:t>。</w:t>
      </w:r>
    </w:p>
    <w:p w:rsidR="007D2E44" w:rsidRDefault="006311CA" w:rsidP="003C6F36">
      <w:pPr>
        <w:ind w:firstLineChars="200" w:firstLine="643"/>
        <w:rPr>
          <w:rFonts w:ascii="仿宋_GB2312" w:eastAsia="仿宋_GB2312" w:hAnsi="黑体"/>
          <w:color w:val="000000"/>
          <w:sz w:val="32"/>
          <w:szCs w:val="32"/>
        </w:rPr>
      </w:pPr>
      <w:r w:rsidRPr="00156AB3">
        <w:rPr>
          <w:rFonts w:ascii="黑体" w:eastAsia="黑体" w:hAnsi="黑体" w:hint="eastAsia"/>
          <w:b/>
          <w:color w:val="000000"/>
          <w:sz w:val="32"/>
          <w:szCs w:val="32"/>
        </w:rPr>
        <w:t>三、把握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新常态企业新作为，主动做好宣传</w:t>
      </w:r>
      <w:r w:rsidR="00764F42">
        <w:rPr>
          <w:rFonts w:ascii="黑体" w:eastAsia="黑体" w:hAnsi="黑体" w:hint="eastAsia"/>
          <w:b/>
          <w:color w:val="000000"/>
          <w:sz w:val="32"/>
          <w:szCs w:val="32"/>
        </w:rPr>
        <w:t>服务</w:t>
      </w:r>
    </w:p>
    <w:p w:rsidR="00D23DE5" w:rsidRDefault="003C6F36" w:rsidP="00E003B1">
      <w:pPr>
        <w:ind w:firstLineChars="200" w:firstLine="640"/>
        <w:rPr>
          <w:rStyle w:val="apple-style-span"/>
          <w:rFonts w:asciiTheme="minorHAnsi" w:eastAsia="仿宋_GB2312" w:hAnsiTheme="minorHAnsi"/>
          <w:sz w:val="32"/>
          <w:szCs w:val="32"/>
        </w:rPr>
      </w:pPr>
      <w:r>
        <w:rPr>
          <w:rStyle w:val="apple-style-span"/>
          <w:rFonts w:asciiTheme="minorHAnsi" w:eastAsia="仿宋_GB2312" w:hAnsiTheme="minorHAnsi" w:hint="eastAsia"/>
          <w:sz w:val="32"/>
          <w:szCs w:val="32"/>
        </w:rPr>
        <w:t>当前，我</w:t>
      </w:r>
      <w:r w:rsidR="007D2E44">
        <w:rPr>
          <w:rStyle w:val="apple-style-span"/>
          <w:rFonts w:asciiTheme="minorHAnsi" w:eastAsia="仿宋_GB2312" w:hAnsiTheme="minorHAnsi" w:hint="eastAsia"/>
          <w:sz w:val="32"/>
          <w:szCs w:val="32"/>
        </w:rPr>
        <w:t>国经济发展进入新常态，是中央对国情的</w:t>
      </w:r>
      <w:proofErr w:type="gramStart"/>
      <w:r w:rsidR="007D2E44">
        <w:rPr>
          <w:rStyle w:val="apple-style-span"/>
          <w:rFonts w:asciiTheme="minorHAnsi" w:eastAsia="仿宋_GB2312" w:hAnsiTheme="minorHAnsi" w:hint="eastAsia"/>
          <w:sz w:val="32"/>
          <w:szCs w:val="32"/>
        </w:rPr>
        <w:t>研</w:t>
      </w:r>
      <w:proofErr w:type="gramEnd"/>
      <w:r w:rsidR="00355F9A">
        <w:rPr>
          <w:rStyle w:val="apple-style-span"/>
          <w:rFonts w:asciiTheme="minorHAnsi" w:eastAsia="仿宋_GB2312" w:hAnsiTheme="minorHAnsi" w:hint="eastAsia"/>
          <w:sz w:val="32"/>
          <w:szCs w:val="32"/>
        </w:rPr>
        <w:t>判，也是对未来经济发展趋势</w:t>
      </w:r>
      <w:proofErr w:type="gramStart"/>
      <w:r w:rsidR="00355F9A">
        <w:rPr>
          <w:rStyle w:val="apple-style-span"/>
          <w:rFonts w:asciiTheme="minorHAnsi" w:eastAsia="仿宋_GB2312" w:hAnsiTheme="minorHAnsi" w:hint="eastAsia"/>
          <w:sz w:val="32"/>
          <w:szCs w:val="32"/>
        </w:rPr>
        <w:t>作出</w:t>
      </w:r>
      <w:proofErr w:type="gramEnd"/>
      <w:r w:rsidR="00355F9A">
        <w:rPr>
          <w:rStyle w:val="apple-style-span"/>
          <w:rFonts w:asciiTheme="minorHAnsi" w:eastAsia="仿宋_GB2312" w:hAnsiTheme="minorHAnsi" w:hint="eastAsia"/>
          <w:sz w:val="32"/>
          <w:szCs w:val="32"/>
        </w:rPr>
        <w:t>的评估。在此宏观大背景下，公路</w:t>
      </w:r>
      <w:r w:rsidR="007D2E44">
        <w:rPr>
          <w:rStyle w:val="apple-style-span"/>
          <w:rFonts w:asciiTheme="minorHAnsi" w:eastAsia="仿宋_GB2312" w:hAnsiTheme="minorHAnsi" w:hint="eastAsia"/>
          <w:sz w:val="32"/>
          <w:szCs w:val="32"/>
        </w:rPr>
        <w:t>施工企业进入新常态，既是一个必然的趋势和</w:t>
      </w:r>
      <w:proofErr w:type="gramStart"/>
      <w:r w:rsidR="007D2E44">
        <w:rPr>
          <w:rStyle w:val="apple-style-span"/>
          <w:rFonts w:asciiTheme="minorHAnsi" w:eastAsia="仿宋_GB2312" w:hAnsiTheme="minorHAnsi" w:hint="eastAsia"/>
          <w:sz w:val="32"/>
          <w:szCs w:val="32"/>
        </w:rPr>
        <w:t>不</w:t>
      </w:r>
      <w:proofErr w:type="gramEnd"/>
      <w:r w:rsidR="007D2E44">
        <w:rPr>
          <w:rStyle w:val="apple-style-span"/>
          <w:rFonts w:asciiTheme="minorHAnsi" w:eastAsia="仿宋_GB2312" w:hAnsiTheme="minorHAnsi" w:hint="eastAsia"/>
          <w:sz w:val="32"/>
          <w:szCs w:val="32"/>
        </w:rPr>
        <w:t>二的选择，又是时代赋予的重要战略机遇期，</w:t>
      </w:r>
      <w:r w:rsidR="004B186A">
        <w:rPr>
          <w:rStyle w:val="apple-style-span"/>
          <w:rFonts w:asciiTheme="minorHAnsi" w:eastAsia="仿宋_GB2312" w:hAnsiTheme="minorHAnsi" w:hint="eastAsia"/>
          <w:sz w:val="32"/>
          <w:szCs w:val="32"/>
        </w:rPr>
        <w:t>乘势而上、创新而为，将</w:t>
      </w:r>
      <w:r w:rsidR="007D2E44">
        <w:rPr>
          <w:rStyle w:val="apple-style-span"/>
          <w:rFonts w:asciiTheme="minorHAnsi" w:eastAsia="仿宋_GB2312" w:hAnsiTheme="minorHAnsi" w:hint="eastAsia"/>
          <w:sz w:val="32"/>
          <w:szCs w:val="32"/>
        </w:rPr>
        <w:t>带给企业经济</w:t>
      </w:r>
      <w:r>
        <w:rPr>
          <w:rStyle w:val="apple-style-span"/>
          <w:rFonts w:asciiTheme="minorHAnsi" w:eastAsia="仿宋_GB2312" w:hAnsiTheme="minorHAnsi" w:hint="eastAsia"/>
          <w:sz w:val="32"/>
          <w:szCs w:val="32"/>
        </w:rPr>
        <w:t>发展</w:t>
      </w:r>
      <w:r w:rsidR="007D2E44">
        <w:rPr>
          <w:rStyle w:val="apple-style-span"/>
          <w:rFonts w:asciiTheme="minorHAnsi" w:eastAsia="仿宋_GB2312" w:hAnsiTheme="minorHAnsi" w:hint="eastAsia"/>
          <w:sz w:val="32"/>
          <w:szCs w:val="32"/>
        </w:rPr>
        <w:t>“好生态”。</w:t>
      </w:r>
      <w:r w:rsidR="009A0A63">
        <w:rPr>
          <w:rStyle w:val="apple-style-span"/>
          <w:rFonts w:asciiTheme="minorHAnsi" w:eastAsia="仿宋_GB2312" w:hAnsiTheme="minorHAnsi" w:hint="eastAsia"/>
          <w:sz w:val="32"/>
          <w:szCs w:val="32"/>
        </w:rPr>
        <w:t>同时，也会遇到</w:t>
      </w:r>
      <w:r w:rsidR="00F7532E">
        <w:rPr>
          <w:rStyle w:val="apple-style-span"/>
          <w:rFonts w:asciiTheme="minorHAnsi" w:eastAsia="仿宋_GB2312" w:hAnsiTheme="minorHAnsi" w:hint="eastAsia"/>
          <w:sz w:val="32"/>
          <w:szCs w:val="32"/>
        </w:rPr>
        <w:t>公路建设行业发展、施工企业诉求的问题，</w:t>
      </w:r>
      <w:r w:rsidR="009A0A63">
        <w:rPr>
          <w:rStyle w:val="apple-style-span"/>
          <w:rFonts w:asciiTheme="minorHAnsi" w:eastAsia="仿宋_GB2312" w:hAnsiTheme="minorHAnsi" w:hint="eastAsia"/>
          <w:sz w:val="32"/>
          <w:szCs w:val="32"/>
        </w:rPr>
        <w:t>从这客观上促使</w:t>
      </w:r>
      <w:r w:rsidR="00F7532E">
        <w:rPr>
          <w:rStyle w:val="apple-style-span"/>
          <w:rFonts w:asciiTheme="minorHAnsi" w:eastAsia="仿宋_GB2312" w:hAnsiTheme="minorHAnsi" w:hint="eastAsia"/>
          <w:sz w:val="32"/>
          <w:szCs w:val="32"/>
        </w:rPr>
        <w:t>会员与协会</w:t>
      </w:r>
      <w:r w:rsidR="009A0A63">
        <w:rPr>
          <w:rStyle w:val="apple-style-span"/>
          <w:rFonts w:asciiTheme="minorHAnsi" w:eastAsia="仿宋_GB2312" w:hAnsiTheme="minorHAnsi" w:hint="eastAsia"/>
          <w:sz w:val="32"/>
          <w:szCs w:val="32"/>
        </w:rPr>
        <w:t>加强</w:t>
      </w:r>
      <w:r w:rsidR="00F7532E">
        <w:rPr>
          <w:rStyle w:val="apple-style-span"/>
          <w:rFonts w:asciiTheme="minorHAnsi" w:eastAsia="仿宋_GB2312" w:hAnsiTheme="minorHAnsi" w:hint="eastAsia"/>
          <w:sz w:val="32"/>
          <w:szCs w:val="32"/>
        </w:rPr>
        <w:t>联系、</w:t>
      </w:r>
      <w:r w:rsidR="001D6C3B">
        <w:rPr>
          <w:rStyle w:val="apple-style-span"/>
          <w:rFonts w:asciiTheme="minorHAnsi" w:eastAsia="仿宋_GB2312" w:hAnsiTheme="minorHAnsi" w:hint="eastAsia"/>
          <w:sz w:val="32"/>
          <w:szCs w:val="32"/>
        </w:rPr>
        <w:t>期待</w:t>
      </w:r>
      <w:r w:rsidR="00F7532E">
        <w:rPr>
          <w:rStyle w:val="apple-style-span"/>
          <w:rFonts w:asciiTheme="minorHAnsi" w:eastAsia="仿宋_GB2312" w:hAnsiTheme="minorHAnsi" w:hint="eastAsia"/>
          <w:sz w:val="32"/>
          <w:szCs w:val="32"/>
        </w:rPr>
        <w:t>协会</w:t>
      </w:r>
      <w:r w:rsidR="009A0A63">
        <w:rPr>
          <w:rStyle w:val="apple-style-span"/>
          <w:rFonts w:asciiTheme="minorHAnsi" w:eastAsia="仿宋_GB2312" w:hAnsiTheme="minorHAnsi" w:hint="eastAsia"/>
          <w:sz w:val="32"/>
          <w:szCs w:val="32"/>
        </w:rPr>
        <w:t>发挥</w:t>
      </w:r>
      <w:r w:rsidR="001D6C3B">
        <w:rPr>
          <w:rStyle w:val="apple-style-span"/>
          <w:rFonts w:asciiTheme="minorHAnsi" w:eastAsia="仿宋_GB2312" w:hAnsiTheme="minorHAnsi" w:hint="eastAsia"/>
          <w:sz w:val="32"/>
          <w:szCs w:val="32"/>
        </w:rPr>
        <w:t>桥梁纽带</w:t>
      </w:r>
      <w:r w:rsidR="009A0A63">
        <w:rPr>
          <w:rStyle w:val="apple-style-span"/>
          <w:rFonts w:asciiTheme="minorHAnsi" w:eastAsia="仿宋_GB2312" w:hAnsiTheme="minorHAnsi" w:hint="eastAsia"/>
          <w:sz w:val="32"/>
          <w:szCs w:val="32"/>
        </w:rPr>
        <w:t>作用</w:t>
      </w:r>
      <w:r w:rsidR="00F7532E">
        <w:rPr>
          <w:rStyle w:val="apple-style-span"/>
          <w:rFonts w:asciiTheme="minorHAnsi" w:eastAsia="仿宋_GB2312" w:hAnsiTheme="minorHAnsi" w:hint="eastAsia"/>
          <w:sz w:val="32"/>
          <w:szCs w:val="32"/>
        </w:rPr>
        <w:t>更多。</w:t>
      </w:r>
    </w:p>
    <w:p w:rsidR="00D23DE5" w:rsidRDefault="00D23DE5" w:rsidP="00E003B1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Style w:val="apple-style-span"/>
          <w:rFonts w:asciiTheme="minorHAnsi" w:eastAsia="仿宋_GB2312" w:hAnsiTheme="minorHAnsi" w:hint="eastAsia"/>
          <w:sz w:val="32"/>
          <w:szCs w:val="32"/>
        </w:rPr>
        <w:t>我们还要看到，</w:t>
      </w:r>
      <w:r w:rsidRPr="00FC6824">
        <w:rPr>
          <w:rFonts w:ascii="仿宋_GB2312" w:eastAsia="仿宋_GB2312" w:hint="eastAsia"/>
          <w:color w:val="333333"/>
          <w:sz w:val="32"/>
          <w:szCs w:val="32"/>
        </w:rPr>
        <w:t>当今</w:t>
      </w:r>
      <w:r>
        <w:rPr>
          <w:rFonts w:ascii="仿宋_GB2312" w:eastAsia="仿宋_GB2312" w:hint="eastAsia"/>
          <w:color w:val="333333"/>
          <w:sz w:val="32"/>
          <w:szCs w:val="32"/>
        </w:rPr>
        <w:t>，企业</w:t>
      </w:r>
      <w:r w:rsidRPr="00FC6824">
        <w:rPr>
          <w:rFonts w:ascii="仿宋_GB2312" w:eastAsia="仿宋_GB2312" w:hint="eastAsia"/>
          <w:color w:val="333333"/>
          <w:sz w:val="32"/>
          <w:szCs w:val="32"/>
        </w:rPr>
        <w:t>无论你做了什么，只要你不宣传，就不会有人知道。</w:t>
      </w:r>
      <w:r w:rsidR="00F51AA1">
        <w:rPr>
          <w:rFonts w:ascii="仿宋_GB2312" w:eastAsia="仿宋_GB2312" w:hint="eastAsia"/>
          <w:color w:val="333333"/>
          <w:sz w:val="32"/>
          <w:szCs w:val="32"/>
        </w:rPr>
        <w:t>所以，</w:t>
      </w: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做好企业</w:t>
      </w:r>
      <w:r w:rsidRPr="00FC6824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宣传工作，树立企</w:t>
      </w:r>
      <w:r w:rsidRPr="00FC6824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lastRenderedPageBreak/>
        <w:t>业员工的竞争意识和品牌意识，对内凝聚团队精神</w:t>
      </w:r>
      <w:r w:rsidR="00F51AA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，</w:t>
      </w:r>
      <w:r w:rsidR="00E03935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对外提高企业竞争力，</w:t>
      </w: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使企业在变幻莫测的市场竞争中站稳脚跟，</w:t>
      </w:r>
      <w:r w:rsidRPr="00FC6824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打造坚实的企业品牌和良好的企业形象，无疑将成为企业致胜的法宝</w:t>
      </w:r>
      <w:r w:rsidRPr="00FC6824">
        <w:rPr>
          <w:rFonts w:ascii="仿宋_GB2312" w:eastAsia="仿宋_GB2312" w:hint="eastAsia"/>
          <w:color w:val="333333"/>
          <w:sz w:val="32"/>
          <w:szCs w:val="32"/>
        </w:rPr>
        <w:t>和软实力</w:t>
      </w:r>
      <w:r w:rsidRPr="00FC6824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。</w:t>
      </w:r>
      <w:r w:rsidR="00F51AA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这已经成为企业的共识。</w:t>
      </w:r>
      <w:r w:rsidR="00A70C42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据了解</w:t>
      </w:r>
      <w:r w:rsidR="0073604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，企业</w:t>
      </w:r>
      <w:r w:rsidR="00A70C42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领导</w:t>
      </w:r>
      <w:r w:rsidR="0073604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大都重视宣传企业发展成就，</w:t>
      </w:r>
      <w:r w:rsidR="00A70C42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愿意或者寻求宣传媒介，宣传</w:t>
      </w:r>
      <w:r w:rsidR="003E605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和扩大</w:t>
      </w:r>
      <w:r w:rsidR="00A70C42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企业</w:t>
      </w:r>
      <w:r w:rsidR="003E605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影响</w:t>
      </w:r>
      <w:r w:rsidR="00A70C42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，为企业发展</w:t>
      </w:r>
      <w:r w:rsidR="003E605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创造良好环境。</w:t>
      </w:r>
      <w:r w:rsidR="001D6C3B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联络员向协会报送</w:t>
      </w:r>
      <w:r w:rsidR="0073604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本单位工作</w:t>
      </w:r>
      <w:r w:rsidR="001D6C3B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信息、通过协会媒介进行宣传，</w:t>
      </w:r>
      <w:r w:rsidR="00C37D1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就是一个很好的</w:t>
      </w:r>
      <w:r w:rsidR="0073604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宣传企业的</w:t>
      </w:r>
      <w:r w:rsidR="00C37D1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渠道。</w:t>
      </w:r>
      <w:r w:rsidR="0073604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所以说，联络员开展宣传企业工作，一定会得到领导的重视和支持。</w:t>
      </w:r>
      <w:r w:rsidR="00C37D11"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这也是协会要求联络员报送本单位工作信息稿之所在。</w:t>
      </w:r>
    </w:p>
    <w:p w:rsidR="00D23DE5" w:rsidRDefault="00C37D11" w:rsidP="000F6ACA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近几年来，协会</w:t>
      </w:r>
      <w:r w:rsidR="00F51AA1">
        <w:rPr>
          <w:rFonts w:ascii="仿宋_GB2312" w:eastAsia="仿宋_GB2312" w:hint="eastAsia"/>
          <w:color w:val="333333"/>
          <w:sz w:val="32"/>
          <w:szCs w:val="32"/>
        </w:rPr>
        <w:t>把免费宣传会员单位工作风采，作为</w:t>
      </w:r>
      <w:r w:rsidR="007D79D3">
        <w:rPr>
          <w:rFonts w:ascii="仿宋_GB2312" w:eastAsia="仿宋_GB2312" w:hint="eastAsia"/>
          <w:color w:val="333333"/>
          <w:sz w:val="32"/>
          <w:szCs w:val="32"/>
        </w:rPr>
        <w:t>服务会员的</w:t>
      </w:r>
      <w:r w:rsidR="00F51AA1">
        <w:rPr>
          <w:rFonts w:ascii="仿宋_GB2312" w:eastAsia="仿宋_GB2312" w:hint="eastAsia"/>
          <w:color w:val="333333"/>
          <w:sz w:val="32"/>
          <w:szCs w:val="32"/>
        </w:rPr>
        <w:t>重要工作</w:t>
      </w:r>
      <w:r w:rsidR="007D79D3">
        <w:rPr>
          <w:rFonts w:ascii="仿宋_GB2312" w:eastAsia="仿宋_GB2312" w:hint="eastAsia"/>
          <w:color w:val="333333"/>
          <w:sz w:val="32"/>
          <w:szCs w:val="32"/>
        </w:rPr>
        <w:t>之一</w:t>
      </w:r>
      <w:r w:rsidR="00F51AA1">
        <w:rPr>
          <w:rFonts w:ascii="仿宋_GB2312" w:eastAsia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int="eastAsia"/>
          <w:color w:val="333333"/>
          <w:sz w:val="32"/>
          <w:szCs w:val="32"/>
        </w:rPr>
        <w:t>力求</w:t>
      </w:r>
      <w:r w:rsidR="007D79D3">
        <w:rPr>
          <w:rFonts w:ascii="仿宋_GB2312" w:eastAsia="仿宋_GB2312" w:hint="eastAsia"/>
          <w:color w:val="333333"/>
          <w:sz w:val="32"/>
          <w:szCs w:val="32"/>
        </w:rPr>
        <w:t>抓好、抓出成效。</w:t>
      </w:r>
      <w:r>
        <w:rPr>
          <w:rFonts w:ascii="仿宋_GB2312" w:eastAsia="仿宋_GB2312" w:hint="eastAsia"/>
          <w:sz w:val="32"/>
          <w:szCs w:val="32"/>
        </w:rPr>
        <w:t>联络员宣传企业风采、为企业发展鼓劲的意识不断提高</w:t>
      </w:r>
      <w:r w:rsidR="00A3197E">
        <w:rPr>
          <w:rFonts w:ascii="仿宋_GB2312" w:eastAsia="仿宋_GB2312" w:hint="eastAsia"/>
          <w:sz w:val="32"/>
          <w:szCs w:val="32"/>
        </w:rPr>
        <w:t>，积极向协会报送本企业</w:t>
      </w:r>
      <w:r>
        <w:rPr>
          <w:rFonts w:ascii="仿宋_GB2312" w:eastAsia="仿宋_GB2312" w:hint="eastAsia"/>
          <w:sz w:val="32"/>
          <w:szCs w:val="32"/>
        </w:rPr>
        <w:t>大事、好事、成果方面的</w:t>
      </w:r>
      <w:r w:rsidR="00A3197E">
        <w:rPr>
          <w:rFonts w:ascii="仿宋_GB2312" w:eastAsia="仿宋_GB2312" w:hAnsi="宋体" w:hint="eastAsia"/>
          <w:color w:val="000000"/>
          <w:sz w:val="32"/>
          <w:szCs w:val="32"/>
        </w:rPr>
        <w:t>信息稿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件</w:t>
      </w:r>
      <w:r w:rsidR="00FF5B3A">
        <w:rPr>
          <w:rFonts w:ascii="仿宋_GB2312" w:eastAsia="仿宋_GB2312" w:hAnsi="宋体" w:hint="eastAsia"/>
          <w:color w:val="000000"/>
          <w:sz w:val="32"/>
          <w:szCs w:val="32"/>
        </w:rPr>
        <w:t>逐年增</w:t>
      </w:r>
      <w:r w:rsidR="00A3197E">
        <w:rPr>
          <w:rFonts w:ascii="仿宋_GB2312" w:eastAsia="仿宋_GB2312" w:hAnsi="宋体" w:hint="eastAsia"/>
          <w:color w:val="000000"/>
          <w:sz w:val="32"/>
          <w:szCs w:val="32"/>
        </w:rPr>
        <w:t>多。据</w:t>
      </w:r>
      <w:r w:rsidR="00D67390">
        <w:rPr>
          <w:rFonts w:ascii="仿宋_GB2312" w:eastAsia="仿宋_GB2312" w:hAnsi="宋体" w:hint="eastAsia"/>
          <w:color w:val="000000"/>
          <w:sz w:val="32"/>
          <w:szCs w:val="32"/>
        </w:rPr>
        <w:t>近三年</w:t>
      </w:r>
      <w:r w:rsidR="00A3197E">
        <w:rPr>
          <w:rFonts w:ascii="仿宋_GB2312" w:eastAsia="仿宋_GB2312" w:hAnsi="宋体" w:hint="eastAsia"/>
          <w:color w:val="000000"/>
          <w:sz w:val="32"/>
          <w:szCs w:val="32"/>
        </w:rPr>
        <w:t>统计，</w:t>
      </w:r>
      <w:r w:rsidR="008B6894">
        <w:rPr>
          <w:rFonts w:ascii="仿宋_GB2312" w:eastAsia="仿宋_GB2312" w:hAnsi="宋体" w:hint="eastAsia"/>
          <w:color w:val="000000"/>
          <w:sz w:val="32"/>
          <w:szCs w:val="32"/>
        </w:rPr>
        <w:t>联络员向协会报送信息稿</w:t>
      </w:r>
      <w:r w:rsidR="00A3197E">
        <w:rPr>
          <w:rFonts w:ascii="仿宋_GB2312" w:eastAsia="仿宋_GB2312" w:hAnsi="宋体" w:hint="eastAsia"/>
          <w:color w:val="000000"/>
          <w:sz w:val="32"/>
          <w:szCs w:val="32"/>
        </w:rPr>
        <w:t>2013年</w:t>
      </w:r>
      <w:r w:rsidR="00D67390">
        <w:rPr>
          <w:rFonts w:ascii="仿宋_GB2312" w:eastAsia="仿宋_GB2312" w:hAnsi="宋体" w:hint="eastAsia"/>
          <w:color w:val="000000"/>
          <w:sz w:val="32"/>
          <w:szCs w:val="32"/>
        </w:rPr>
        <w:t>181份</w:t>
      </w:r>
      <w:r w:rsidR="008B6894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A3197E">
        <w:rPr>
          <w:rFonts w:ascii="仿宋_GB2312" w:eastAsia="仿宋_GB2312" w:hAnsi="宋体" w:hint="eastAsia"/>
          <w:color w:val="000000"/>
          <w:sz w:val="32"/>
          <w:szCs w:val="32"/>
        </w:rPr>
        <w:t>2014年</w:t>
      </w:r>
      <w:r w:rsidR="00D67390">
        <w:rPr>
          <w:rFonts w:ascii="仿宋_GB2312" w:eastAsia="仿宋_GB2312" w:hAnsi="宋体" w:hint="eastAsia"/>
          <w:color w:val="000000"/>
          <w:sz w:val="32"/>
          <w:szCs w:val="32"/>
        </w:rPr>
        <w:t>884份</w:t>
      </w:r>
      <w:r w:rsidR="008B6894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2015年</w:t>
      </w:r>
      <w:r w:rsidR="008B6894">
        <w:rPr>
          <w:rFonts w:ascii="仿宋_GB2312" w:eastAsia="仿宋_GB2312" w:hAnsi="宋体" w:hint="eastAsia"/>
          <w:color w:val="000000"/>
          <w:sz w:val="32"/>
          <w:szCs w:val="32"/>
        </w:rPr>
        <w:t>至今</w:t>
      </w:r>
      <w:r w:rsidR="00D67390">
        <w:rPr>
          <w:rFonts w:ascii="仿宋_GB2312" w:eastAsia="仿宋_GB2312" w:hAnsi="宋体" w:hint="eastAsia"/>
          <w:color w:val="000000"/>
          <w:sz w:val="32"/>
          <w:szCs w:val="32"/>
        </w:rPr>
        <w:t>410份</w:t>
      </w:r>
      <w:r w:rsidR="00A3197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D67390">
        <w:rPr>
          <w:rFonts w:ascii="仿宋_GB2312" w:eastAsia="仿宋_GB2312" w:hAnsi="宋体" w:hint="eastAsia"/>
          <w:color w:val="000000"/>
          <w:sz w:val="32"/>
          <w:szCs w:val="32"/>
        </w:rPr>
        <w:t>协会通过网站、《公路建设简讯》登载分别是134份次、437份次和</w:t>
      </w:r>
      <w:r w:rsidR="00A51850">
        <w:rPr>
          <w:rFonts w:ascii="仿宋_GB2312" w:eastAsia="仿宋_GB2312" w:hAnsi="宋体" w:hint="eastAsia"/>
          <w:color w:val="000000"/>
          <w:sz w:val="32"/>
          <w:szCs w:val="32"/>
        </w:rPr>
        <w:t>127</w:t>
      </w:r>
      <w:r w:rsidR="00D67390">
        <w:rPr>
          <w:rFonts w:ascii="仿宋_GB2312" w:eastAsia="仿宋_GB2312" w:hAnsi="宋体" w:hint="eastAsia"/>
          <w:color w:val="000000"/>
          <w:sz w:val="32"/>
          <w:szCs w:val="32"/>
        </w:rPr>
        <w:t>份次，</w:t>
      </w:r>
      <w:r w:rsidR="005302EC">
        <w:rPr>
          <w:rFonts w:ascii="仿宋_GB2312" w:eastAsia="仿宋_GB2312" w:hint="eastAsia"/>
          <w:sz w:val="32"/>
          <w:szCs w:val="32"/>
        </w:rPr>
        <w:t>及时宣传了会员单位的精神风貌，展示了会员单位的良好形象</w:t>
      </w:r>
      <w:r w:rsidR="005302EC" w:rsidRPr="005302EC">
        <w:rPr>
          <w:rFonts w:ascii="仿宋_GB2312" w:eastAsia="仿宋_GB2312" w:hint="eastAsia"/>
          <w:sz w:val="32"/>
          <w:szCs w:val="32"/>
        </w:rPr>
        <w:t>，彰显了企业</w:t>
      </w:r>
      <w:r w:rsidR="005302EC">
        <w:rPr>
          <w:rFonts w:ascii="仿宋_GB2312" w:eastAsia="仿宋_GB2312" w:hint="eastAsia"/>
          <w:sz w:val="32"/>
          <w:szCs w:val="32"/>
        </w:rPr>
        <w:t>发展</w:t>
      </w:r>
      <w:r w:rsidR="005302EC" w:rsidRPr="005302EC">
        <w:rPr>
          <w:rFonts w:ascii="仿宋_GB2312" w:eastAsia="仿宋_GB2312" w:hint="eastAsia"/>
          <w:sz w:val="32"/>
          <w:szCs w:val="32"/>
        </w:rPr>
        <w:t>正能量，</w:t>
      </w:r>
      <w:r w:rsidR="000F6ACA">
        <w:rPr>
          <w:rFonts w:ascii="仿宋_GB2312" w:eastAsia="仿宋_GB2312" w:hint="eastAsia"/>
          <w:color w:val="333333"/>
          <w:sz w:val="32"/>
          <w:szCs w:val="32"/>
        </w:rPr>
        <w:t>扩大了企业的影响面；同时，</w:t>
      </w:r>
      <w:r w:rsidR="005302EC">
        <w:rPr>
          <w:rFonts w:ascii="仿宋_GB2312" w:eastAsia="仿宋_GB2312" w:hint="eastAsia"/>
          <w:sz w:val="32"/>
          <w:szCs w:val="32"/>
        </w:rPr>
        <w:t>对会员</w:t>
      </w:r>
      <w:r w:rsidR="000F6ACA">
        <w:rPr>
          <w:rFonts w:ascii="仿宋_GB2312" w:eastAsia="仿宋_GB2312" w:hint="eastAsia"/>
          <w:sz w:val="32"/>
          <w:szCs w:val="32"/>
        </w:rPr>
        <w:t>单位</w:t>
      </w:r>
      <w:r w:rsidR="005302EC" w:rsidRPr="005302EC">
        <w:rPr>
          <w:rFonts w:ascii="仿宋_GB2312" w:eastAsia="仿宋_GB2312" w:hint="eastAsia"/>
          <w:sz w:val="32"/>
          <w:szCs w:val="32"/>
        </w:rPr>
        <w:t>起到了相互学习与交流的作用。</w:t>
      </w:r>
      <w:r w:rsidR="000F6ACA">
        <w:rPr>
          <w:rFonts w:ascii="仿宋_GB2312" w:eastAsia="仿宋_GB2312" w:hint="eastAsia"/>
          <w:color w:val="333333"/>
          <w:sz w:val="32"/>
          <w:szCs w:val="32"/>
        </w:rPr>
        <w:t>一些会员单位已经感受到了通过协会宣传企业，对企业发展产生的效果、带来的益处。</w:t>
      </w:r>
    </w:p>
    <w:p w:rsidR="00F51AA1" w:rsidRDefault="00171B71" w:rsidP="00E003B1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然</w:t>
      </w:r>
      <w:r w:rsidR="000F6ACA">
        <w:rPr>
          <w:rFonts w:ascii="仿宋_GB2312" w:eastAsia="仿宋_GB2312" w:hint="eastAsia"/>
          <w:color w:val="333333"/>
          <w:sz w:val="32"/>
          <w:szCs w:val="32"/>
        </w:rPr>
        <w:t>而</w:t>
      </w:r>
      <w:r>
        <w:rPr>
          <w:rFonts w:ascii="仿宋_GB2312" w:eastAsia="仿宋_GB2312" w:hint="eastAsia"/>
          <w:color w:val="333333"/>
          <w:sz w:val="32"/>
          <w:szCs w:val="32"/>
        </w:rPr>
        <w:t>，目前</w:t>
      </w:r>
      <w:r>
        <w:rPr>
          <w:rFonts w:ascii="仿宋_GB2312" w:eastAsia="仿宋_GB2312" w:hint="eastAsia"/>
          <w:sz w:val="32"/>
          <w:szCs w:val="32"/>
        </w:rPr>
        <w:t>向协会报送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信息稿，只是少数联络员，</w:t>
      </w:r>
      <w:r w:rsidR="00F07A6B">
        <w:rPr>
          <w:rFonts w:ascii="仿宋_GB2312" w:eastAsia="仿宋_GB2312" w:hAnsi="宋体" w:hint="eastAsia"/>
          <w:color w:val="000000"/>
          <w:sz w:val="32"/>
          <w:szCs w:val="32"/>
        </w:rPr>
        <w:t>稿件数量还大有提高的空间。</w:t>
      </w:r>
      <w:r w:rsidR="008B6894">
        <w:rPr>
          <w:rFonts w:ascii="仿宋_GB2312" w:eastAsia="仿宋_GB2312" w:hAnsi="宋体" w:hint="eastAsia"/>
          <w:color w:val="000000"/>
          <w:sz w:val="32"/>
          <w:szCs w:val="32"/>
        </w:rPr>
        <w:t>希望各</w:t>
      </w:r>
      <w:r w:rsidR="000F6ACA">
        <w:rPr>
          <w:rFonts w:ascii="仿宋_GB2312" w:eastAsia="仿宋_GB2312" w:hAnsi="宋体" w:hint="eastAsia"/>
          <w:color w:val="000000"/>
          <w:sz w:val="32"/>
          <w:szCs w:val="32"/>
        </w:rPr>
        <w:t>位联络员</w:t>
      </w:r>
      <w:r w:rsidR="00F07A6B">
        <w:rPr>
          <w:rFonts w:ascii="仿宋_GB2312" w:eastAsia="仿宋_GB2312" w:hAnsi="宋体" w:hint="eastAsia"/>
          <w:color w:val="000000"/>
          <w:sz w:val="32"/>
          <w:szCs w:val="32"/>
        </w:rPr>
        <w:t>认真思考</w:t>
      </w:r>
      <w:r w:rsidR="000F6ACA">
        <w:rPr>
          <w:rFonts w:ascii="仿宋_GB2312" w:eastAsia="仿宋_GB2312" w:hAnsi="宋体" w:hint="eastAsia"/>
          <w:color w:val="000000"/>
          <w:sz w:val="32"/>
          <w:szCs w:val="32"/>
        </w:rPr>
        <w:t>、总结</w:t>
      </w:r>
      <w:r w:rsidR="00F07A6B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F64D21">
        <w:rPr>
          <w:rFonts w:ascii="仿宋_GB2312" w:eastAsia="仿宋_GB2312" w:hAnsi="宋体" w:hint="eastAsia"/>
          <w:color w:val="000000"/>
          <w:sz w:val="32"/>
          <w:szCs w:val="32"/>
        </w:rPr>
        <w:t>深化认识，明确责任，</w:t>
      </w:r>
      <w:r w:rsidR="009A0A63">
        <w:rPr>
          <w:rFonts w:ascii="仿宋_GB2312" w:eastAsia="仿宋_GB2312" w:hAnsi="宋体" w:hint="eastAsia"/>
          <w:color w:val="000000"/>
          <w:sz w:val="32"/>
          <w:szCs w:val="32"/>
        </w:rPr>
        <w:t>发挥成绩，</w:t>
      </w:r>
      <w:r w:rsidR="00A50194">
        <w:rPr>
          <w:rFonts w:ascii="仿宋_GB2312" w:eastAsia="仿宋_GB2312" w:hAnsi="宋体" w:hint="eastAsia"/>
          <w:color w:val="000000"/>
          <w:sz w:val="32"/>
          <w:szCs w:val="32"/>
        </w:rPr>
        <w:t>克服不足</w:t>
      </w:r>
      <w:r w:rsidR="009A0A63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A50194">
        <w:rPr>
          <w:rFonts w:ascii="仿宋_GB2312" w:eastAsia="仿宋_GB2312" w:hAnsi="宋体" w:hint="eastAsia"/>
          <w:color w:val="000000"/>
          <w:sz w:val="32"/>
          <w:szCs w:val="32"/>
        </w:rPr>
        <w:t>进一步改进和加强信息报送</w:t>
      </w:r>
      <w:r w:rsidR="00F07A6B">
        <w:rPr>
          <w:rFonts w:ascii="仿宋_GB2312" w:eastAsia="仿宋_GB2312" w:hAnsi="宋体" w:hint="eastAsia"/>
          <w:color w:val="000000"/>
          <w:sz w:val="32"/>
          <w:szCs w:val="32"/>
        </w:rPr>
        <w:t>工作，</w:t>
      </w:r>
      <w:r w:rsidR="00A50194">
        <w:rPr>
          <w:rFonts w:ascii="仿宋_GB2312" w:eastAsia="仿宋_GB2312" w:hAnsi="宋体" w:hint="eastAsia"/>
          <w:color w:val="000000"/>
          <w:sz w:val="32"/>
          <w:szCs w:val="32"/>
        </w:rPr>
        <w:t>把</w:t>
      </w:r>
      <w:r w:rsidR="00F07A6B">
        <w:rPr>
          <w:rFonts w:ascii="仿宋_GB2312" w:eastAsia="仿宋_GB2312" w:hAnsi="宋体" w:hint="eastAsia"/>
          <w:color w:val="000000"/>
          <w:sz w:val="32"/>
          <w:szCs w:val="32"/>
        </w:rPr>
        <w:t>本人起草或从单位网站下载</w:t>
      </w:r>
      <w:r w:rsidR="00A50194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 w:rsidR="00F07A6B">
        <w:rPr>
          <w:rFonts w:ascii="仿宋_GB2312" w:eastAsia="仿宋_GB2312" w:hAnsi="宋体" w:hint="eastAsia"/>
          <w:color w:val="000000"/>
          <w:sz w:val="32"/>
          <w:szCs w:val="32"/>
        </w:rPr>
        <w:t>信息稿</w:t>
      </w:r>
      <w:r w:rsidR="00A50194">
        <w:rPr>
          <w:rFonts w:ascii="仿宋_GB2312" w:eastAsia="仿宋_GB2312" w:hAnsi="宋体" w:hint="eastAsia"/>
          <w:color w:val="000000"/>
          <w:sz w:val="32"/>
          <w:szCs w:val="32"/>
        </w:rPr>
        <w:t>，发送至协会。我相信，只要大家</w:t>
      </w:r>
      <w:r w:rsidR="003C5AA8">
        <w:rPr>
          <w:rFonts w:ascii="仿宋_GB2312" w:eastAsia="仿宋_GB2312" w:hAnsi="宋体" w:hint="eastAsia"/>
          <w:color w:val="000000"/>
          <w:sz w:val="32"/>
          <w:szCs w:val="32"/>
        </w:rPr>
        <w:t>重视</w:t>
      </w:r>
      <w:r w:rsidR="00E3178F">
        <w:rPr>
          <w:rFonts w:ascii="仿宋_GB2312" w:eastAsia="仿宋_GB2312" w:hAnsi="宋体" w:hint="eastAsia"/>
          <w:color w:val="000000"/>
          <w:sz w:val="32"/>
          <w:szCs w:val="32"/>
        </w:rPr>
        <w:t>宣传企业</w:t>
      </w:r>
      <w:r w:rsidR="003C5AA8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8B6894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按照协会信息报送工作“新、实、快”的要求，</w:t>
      </w:r>
      <w:r w:rsidR="00E3178F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与</w:t>
      </w:r>
      <w:r w:rsidR="00E3178F">
        <w:rPr>
          <w:rFonts w:asciiTheme="minorHAnsi" w:eastAsia="仿宋_GB2312" w:hAnsiTheme="minorHAnsi" w:cs="Arial" w:hint="eastAsia"/>
          <w:color w:val="000000"/>
          <w:kern w:val="0"/>
          <w:sz w:val="32"/>
          <w:szCs w:val="32"/>
        </w:rPr>
        <w:t>协会共同</w:t>
      </w:r>
      <w:r w:rsidR="008B6894">
        <w:rPr>
          <w:rFonts w:ascii="仿宋_GB2312" w:eastAsia="仿宋_GB2312" w:hAnsi="宋体" w:hint="eastAsia"/>
          <w:color w:val="000000"/>
          <w:sz w:val="32"/>
          <w:szCs w:val="32"/>
        </w:rPr>
        <w:t>努力</w:t>
      </w:r>
      <w:r w:rsidR="00E3178F">
        <w:rPr>
          <w:rFonts w:ascii="仿宋_GB2312" w:eastAsia="仿宋_GB2312" w:hAnsi="宋体" w:hint="eastAsia"/>
          <w:color w:val="000000"/>
          <w:sz w:val="32"/>
          <w:szCs w:val="32"/>
        </w:rPr>
        <w:t>，扎实</w:t>
      </w:r>
      <w:r w:rsidR="004D0D53">
        <w:rPr>
          <w:rFonts w:ascii="仿宋_GB2312" w:eastAsia="仿宋_GB2312" w:hAnsi="宋体" w:hint="eastAsia"/>
          <w:color w:val="000000"/>
          <w:sz w:val="32"/>
          <w:szCs w:val="32"/>
        </w:rPr>
        <w:t>工作，</w:t>
      </w:r>
      <w:r w:rsidR="003C5AA8">
        <w:rPr>
          <w:rFonts w:ascii="仿宋_GB2312" w:eastAsia="仿宋_GB2312" w:hAnsi="宋体" w:hint="eastAsia"/>
          <w:color w:val="000000"/>
          <w:sz w:val="32"/>
          <w:szCs w:val="32"/>
        </w:rPr>
        <w:t>务求实效，</w:t>
      </w:r>
      <w:r w:rsidR="004D0D53">
        <w:rPr>
          <w:rFonts w:ascii="仿宋_GB2312" w:eastAsia="仿宋_GB2312" w:hAnsi="宋体" w:hint="eastAsia"/>
          <w:color w:val="000000"/>
          <w:sz w:val="32"/>
          <w:szCs w:val="32"/>
        </w:rPr>
        <w:t>就一定能够</w:t>
      </w:r>
      <w:r w:rsidR="008A07D3">
        <w:rPr>
          <w:rFonts w:ascii="仿宋_GB2312" w:eastAsia="仿宋_GB2312" w:hAnsi="宋体" w:hint="eastAsia"/>
          <w:color w:val="000000"/>
          <w:sz w:val="32"/>
          <w:szCs w:val="32"/>
        </w:rPr>
        <w:t>实现</w:t>
      </w:r>
      <w:r w:rsidR="003C5AA8">
        <w:rPr>
          <w:rFonts w:ascii="仿宋_GB2312" w:eastAsia="仿宋_GB2312" w:hAnsi="宋体" w:hint="eastAsia"/>
          <w:color w:val="000000"/>
          <w:sz w:val="32"/>
          <w:szCs w:val="32"/>
        </w:rPr>
        <w:t>协会信息宣传工作取得</w:t>
      </w:r>
      <w:r w:rsidR="00A50194">
        <w:rPr>
          <w:rFonts w:ascii="仿宋_GB2312" w:eastAsia="仿宋_GB2312" w:hAnsi="宋体" w:hint="eastAsia"/>
          <w:color w:val="000000"/>
          <w:sz w:val="32"/>
          <w:szCs w:val="32"/>
        </w:rPr>
        <w:t>新成效</w:t>
      </w:r>
      <w:r w:rsidR="003C5AA8"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="004D0D53">
        <w:rPr>
          <w:rFonts w:ascii="仿宋_GB2312" w:eastAsia="仿宋_GB2312" w:hAnsi="宋体" w:hint="eastAsia"/>
          <w:color w:val="000000"/>
          <w:sz w:val="32"/>
          <w:szCs w:val="32"/>
        </w:rPr>
        <w:t>开创新局面。</w:t>
      </w:r>
    </w:p>
    <w:p w:rsidR="00CE6066" w:rsidRPr="008B6894" w:rsidRDefault="00081FDA" w:rsidP="008B6894">
      <w:pPr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谢谢大家！</w:t>
      </w:r>
      <w:r w:rsidR="00F45335">
        <w:rPr>
          <w:rFonts w:hint="eastAsia"/>
        </w:rPr>
        <w:t xml:space="preserve">                                          </w:t>
      </w:r>
    </w:p>
    <w:sectPr w:rsidR="00CE6066" w:rsidRPr="008B6894" w:rsidSect="00F24C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29" w:rsidRDefault="00E70A29" w:rsidP="004926F7">
      <w:r>
        <w:separator/>
      </w:r>
    </w:p>
  </w:endnote>
  <w:endnote w:type="continuationSeparator" w:id="0">
    <w:p w:rsidR="00E70A29" w:rsidRDefault="00E70A29" w:rsidP="0049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4F" w:rsidRDefault="00EA3DB3">
    <w:pPr>
      <w:pStyle w:val="a3"/>
      <w:jc w:val="center"/>
    </w:pPr>
    <w:r>
      <w:fldChar w:fldCharType="begin"/>
    </w:r>
    <w:r w:rsidR="00F45335">
      <w:instrText xml:space="preserve"> PAGE   \* MERGEFORMAT </w:instrText>
    </w:r>
    <w:r>
      <w:fldChar w:fldCharType="separate"/>
    </w:r>
    <w:r w:rsidR="00A51850" w:rsidRPr="00A51850">
      <w:rPr>
        <w:noProof/>
        <w:lang w:val="zh-CN"/>
      </w:rPr>
      <w:t>7</w:t>
    </w:r>
    <w:r>
      <w:fldChar w:fldCharType="end"/>
    </w:r>
  </w:p>
  <w:p w:rsidR="00A74D4F" w:rsidRDefault="00E70A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29" w:rsidRDefault="00E70A29" w:rsidP="004926F7">
      <w:r>
        <w:separator/>
      </w:r>
    </w:p>
  </w:footnote>
  <w:footnote w:type="continuationSeparator" w:id="0">
    <w:p w:rsidR="00E70A29" w:rsidRDefault="00E70A29" w:rsidP="00492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335"/>
    <w:rsid w:val="000021BD"/>
    <w:rsid w:val="00006DD9"/>
    <w:rsid w:val="000072D8"/>
    <w:rsid w:val="00011225"/>
    <w:rsid w:val="00050A37"/>
    <w:rsid w:val="00053169"/>
    <w:rsid w:val="00056829"/>
    <w:rsid w:val="00056D07"/>
    <w:rsid w:val="00060DC4"/>
    <w:rsid w:val="0007466D"/>
    <w:rsid w:val="00081FDA"/>
    <w:rsid w:val="00082AFF"/>
    <w:rsid w:val="00085FA2"/>
    <w:rsid w:val="000865EE"/>
    <w:rsid w:val="000A002A"/>
    <w:rsid w:val="000A0AD9"/>
    <w:rsid w:val="000A0FD6"/>
    <w:rsid w:val="000E34D8"/>
    <w:rsid w:val="000E5583"/>
    <w:rsid w:val="000F05BD"/>
    <w:rsid w:val="000F6ACA"/>
    <w:rsid w:val="0010397D"/>
    <w:rsid w:val="00114DD2"/>
    <w:rsid w:val="00156AB3"/>
    <w:rsid w:val="00166660"/>
    <w:rsid w:val="00171B71"/>
    <w:rsid w:val="00172DD8"/>
    <w:rsid w:val="00174F04"/>
    <w:rsid w:val="0017626C"/>
    <w:rsid w:val="0018086D"/>
    <w:rsid w:val="001823E1"/>
    <w:rsid w:val="00182ABC"/>
    <w:rsid w:val="00193AD0"/>
    <w:rsid w:val="001A7DF6"/>
    <w:rsid w:val="001B6661"/>
    <w:rsid w:val="001C6876"/>
    <w:rsid w:val="001D5CFF"/>
    <w:rsid w:val="001D6C3B"/>
    <w:rsid w:val="001D738F"/>
    <w:rsid w:val="001F2A11"/>
    <w:rsid w:val="00200799"/>
    <w:rsid w:val="00203BD0"/>
    <w:rsid w:val="002116A4"/>
    <w:rsid w:val="00224456"/>
    <w:rsid w:val="00240777"/>
    <w:rsid w:val="0024211F"/>
    <w:rsid w:val="002570AB"/>
    <w:rsid w:val="00282A66"/>
    <w:rsid w:val="00286169"/>
    <w:rsid w:val="002A086F"/>
    <w:rsid w:val="002A793D"/>
    <w:rsid w:val="002D5AF6"/>
    <w:rsid w:val="002E564F"/>
    <w:rsid w:val="002F2B0A"/>
    <w:rsid w:val="002F3EF6"/>
    <w:rsid w:val="002F5043"/>
    <w:rsid w:val="003239F1"/>
    <w:rsid w:val="003253E5"/>
    <w:rsid w:val="00333135"/>
    <w:rsid w:val="003353C3"/>
    <w:rsid w:val="00342AF1"/>
    <w:rsid w:val="00353F32"/>
    <w:rsid w:val="003547D0"/>
    <w:rsid w:val="00355F9A"/>
    <w:rsid w:val="00356D3F"/>
    <w:rsid w:val="00360367"/>
    <w:rsid w:val="00363B17"/>
    <w:rsid w:val="003661B4"/>
    <w:rsid w:val="003A46C2"/>
    <w:rsid w:val="003C2BA1"/>
    <w:rsid w:val="003C5AA8"/>
    <w:rsid w:val="003C6F36"/>
    <w:rsid w:val="003E6051"/>
    <w:rsid w:val="003E69D1"/>
    <w:rsid w:val="003F02AA"/>
    <w:rsid w:val="003F47D9"/>
    <w:rsid w:val="003F6EA5"/>
    <w:rsid w:val="00400E86"/>
    <w:rsid w:val="0040620E"/>
    <w:rsid w:val="00414889"/>
    <w:rsid w:val="00416B58"/>
    <w:rsid w:val="00416C3D"/>
    <w:rsid w:val="00417322"/>
    <w:rsid w:val="00421A1E"/>
    <w:rsid w:val="004377C5"/>
    <w:rsid w:val="00437D7E"/>
    <w:rsid w:val="00444A40"/>
    <w:rsid w:val="004560A2"/>
    <w:rsid w:val="00463A12"/>
    <w:rsid w:val="00472BEC"/>
    <w:rsid w:val="00476313"/>
    <w:rsid w:val="00477671"/>
    <w:rsid w:val="00487A21"/>
    <w:rsid w:val="004926F7"/>
    <w:rsid w:val="00496697"/>
    <w:rsid w:val="004B186A"/>
    <w:rsid w:val="004B2B12"/>
    <w:rsid w:val="004B4C5C"/>
    <w:rsid w:val="004C1112"/>
    <w:rsid w:val="004D0D53"/>
    <w:rsid w:val="004D2F17"/>
    <w:rsid w:val="004D60F6"/>
    <w:rsid w:val="004F1FBD"/>
    <w:rsid w:val="004F4B60"/>
    <w:rsid w:val="004F6AD3"/>
    <w:rsid w:val="005128C7"/>
    <w:rsid w:val="00520C9F"/>
    <w:rsid w:val="005302EC"/>
    <w:rsid w:val="005317E1"/>
    <w:rsid w:val="005400D8"/>
    <w:rsid w:val="00560C3C"/>
    <w:rsid w:val="00574B6D"/>
    <w:rsid w:val="00580A71"/>
    <w:rsid w:val="005928A6"/>
    <w:rsid w:val="00592BBB"/>
    <w:rsid w:val="005A3A4D"/>
    <w:rsid w:val="005D0394"/>
    <w:rsid w:val="005F3D13"/>
    <w:rsid w:val="00604CE7"/>
    <w:rsid w:val="006116BC"/>
    <w:rsid w:val="00616C05"/>
    <w:rsid w:val="00625AF2"/>
    <w:rsid w:val="006311CA"/>
    <w:rsid w:val="00631BA2"/>
    <w:rsid w:val="00640094"/>
    <w:rsid w:val="00661DB3"/>
    <w:rsid w:val="00673DEE"/>
    <w:rsid w:val="00682764"/>
    <w:rsid w:val="00682F9C"/>
    <w:rsid w:val="006A1F45"/>
    <w:rsid w:val="006B4D7F"/>
    <w:rsid w:val="006C12DD"/>
    <w:rsid w:val="006C3FD4"/>
    <w:rsid w:val="006C63E2"/>
    <w:rsid w:val="006D52A4"/>
    <w:rsid w:val="006E0BC9"/>
    <w:rsid w:val="006F3923"/>
    <w:rsid w:val="00711ABB"/>
    <w:rsid w:val="00712D62"/>
    <w:rsid w:val="00715E5C"/>
    <w:rsid w:val="00722A1C"/>
    <w:rsid w:val="00736041"/>
    <w:rsid w:val="00745640"/>
    <w:rsid w:val="0074770F"/>
    <w:rsid w:val="007528CF"/>
    <w:rsid w:val="00757001"/>
    <w:rsid w:val="00764F42"/>
    <w:rsid w:val="00772548"/>
    <w:rsid w:val="00783AE9"/>
    <w:rsid w:val="00784E6C"/>
    <w:rsid w:val="007A02E4"/>
    <w:rsid w:val="007B02D7"/>
    <w:rsid w:val="007B2051"/>
    <w:rsid w:val="007D2E44"/>
    <w:rsid w:val="007D419E"/>
    <w:rsid w:val="007D79D3"/>
    <w:rsid w:val="007E16BE"/>
    <w:rsid w:val="008012D7"/>
    <w:rsid w:val="00805E04"/>
    <w:rsid w:val="00812A6A"/>
    <w:rsid w:val="008135D1"/>
    <w:rsid w:val="008557CD"/>
    <w:rsid w:val="00855E11"/>
    <w:rsid w:val="00862DA4"/>
    <w:rsid w:val="00865DA8"/>
    <w:rsid w:val="00870E37"/>
    <w:rsid w:val="00881C98"/>
    <w:rsid w:val="00890EAC"/>
    <w:rsid w:val="00891D1B"/>
    <w:rsid w:val="008A07D3"/>
    <w:rsid w:val="008B6894"/>
    <w:rsid w:val="008D1433"/>
    <w:rsid w:val="008D64A4"/>
    <w:rsid w:val="008D78DF"/>
    <w:rsid w:val="008E7715"/>
    <w:rsid w:val="008F1109"/>
    <w:rsid w:val="008F2116"/>
    <w:rsid w:val="008F5DF5"/>
    <w:rsid w:val="00920A9F"/>
    <w:rsid w:val="00926632"/>
    <w:rsid w:val="00940887"/>
    <w:rsid w:val="009412A9"/>
    <w:rsid w:val="00961B82"/>
    <w:rsid w:val="00975121"/>
    <w:rsid w:val="00980F70"/>
    <w:rsid w:val="009A0A63"/>
    <w:rsid w:val="009A1A40"/>
    <w:rsid w:val="009B1ABC"/>
    <w:rsid w:val="009B3880"/>
    <w:rsid w:val="009B53AA"/>
    <w:rsid w:val="009B6A96"/>
    <w:rsid w:val="009B6E82"/>
    <w:rsid w:val="009C726C"/>
    <w:rsid w:val="009D60C9"/>
    <w:rsid w:val="009D7B79"/>
    <w:rsid w:val="009F0209"/>
    <w:rsid w:val="009F4F66"/>
    <w:rsid w:val="009F7DA8"/>
    <w:rsid w:val="00A008A0"/>
    <w:rsid w:val="00A04821"/>
    <w:rsid w:val="00A12075"/>
    <w:rsid w:val="00A24BA6"/>
    <w:rsid w:val="00A256EF"/>
    <w:rsid w:val="00A3197E"/>
    <w:rsid w:val="00A3782E"/>
    <w:rsid w:val="00A476FA"/>
    <w:rsid w:val="00A50194"/>
    <w:rsid w:val="00A51850"/>
    <w:rsid w:val="00A53000"/>
    <w:rsid w:val="00A616E3"/>
    <w:rsid w:val="00A61856"/>
    <w:rsid w:val="00A673FB"/>
    <w:rsid w:val="00A70C42"/>
    <w:rsid w:val="00A760B5"/>
    <w:rsid w:val="00A83E0D"/>
    <w:rsid w:val="00A970DE"/>
    <w:rsid w:val="00AA5F18"/>
    <w:rsid w:val="00AA6AEE"/>
    <w:rsid w:val="00AB0891"/>
    <w:rsid w:val="00AB0907"/>
    <w:rsid w:val="00AB266B"/>
    <w:rsid w:val="00AB559E"/>
    <w:rsid w:val="00AB63F7"/>
    <w:rsid w:val="00AC0F8C"/>
    <w:rsid w:val="00AC1645"/>
    <w:rsid w:val="00AD2F12"/>
    <w:rsid w:val="00AD5241"/>
    <w:rsid w:val="00AD7F82"/>
    <w:rsid w:val="00AE14F1"/>
    <w:rsid w:val="00AF193E"/>
    <w:rsid w:val="00B153CF"/>
    <w:rsid w:val="00B21B8A"/>
    <w:rsid w:val="00B54C7B"/>
    <w:rsid w:val="00B5799E"/>
    <w:rsid w:val="00B73CAD"/>
    <w:rsid w:val="00B76FCC"/>
    <w:rsid w:val="00B83958"/>
    <w:rsid w:val="00B83E40"/>
    <w:rsid w:val="00B8783F"/>
    <w:rsid w:val="00B87CD3"/>
    <w:rsid w:val="00B91478"/>
    <w:rsid w:val="00BA099E"/>
    <w:rsid w:val="00BA2468"/>
    <w:rsid w:val="00BA52F6"/>
    <w:rsid w:val="00BF5318"/>
    <w:rsid w:val="00C102D0"/>
    <w:rsid w:val="00C109C1"/>
    <w:rsid w:val="00C21BD6"/>
    <w:rsid w:val="00C2610F"/>
    <w:rsid w:val="00C315DB"/>
    <w:rsid w:val="00C37D11"/>
    <w:rsid w:val="00C410ED"/>
    <w:rsid w:val="00C42376"/>
    <w:rsid w:val="00C643B6"/>
    <w:rsid w:val="00C85D2F"/>
    <w:rsid w:val="00C87EB8"/>
    <w:rsid w:val="00C91165"/>
    <w:rsid w:val="00CB0284"/>
    <w:rsid w:val="00CB1632"/>
    <w:rsid w:val="00CB374D"/>
    <w:rsid w:val="00CC3AE6"/>
    <w:rsid w:val="00CE1739"/>
    <w:rsid w:val="00CE5FF8"/>
    <w:rsid w:val="00CE6066"/>
    <w:rsid w:val="00CF08CE"/>
    <w:rsid w:val="00D01784"/>
    <w:rsid w:val="00D05A5B"/>
    <w:rsid w:val="00D129ED"/>
    <w:rsid w:val="00D151B5"/>
    <w:rsid w:val="00D1630B"/>
    <w:rsid w:val="00D17501"/>
    <w:rsid w:val="00D2174A"/>
    <w:rsid w:val="00D23DE5"/>
    <w:rsid w:val="00D43E18"/>
    <w:rsid w:val="00D468A1"/>
    <w:rsid w:val="00D54F71"/>
    <w:rsid w:val="00D67390"/>
    <w:rsid w:val="00D72DF8"/>
    <w:rsid w:val="00D73087"/>
    <w:rsid w:val="00D7713A"/>
    <w:rsid w:val="00D85734"/>
    <w:rsid w:val="00D8620C"/>
    <w:rsid w:val="00D96AD3"/>
    <w:rsid w:val="00DB0A05"/>
    <w:rsid w:val="00DB5E6F"/>
    <w:rsid w:val="00DB7410"/>
    <w:rsid w:val="00DC33A1"/>
    <w:rsid w:val="00E003B1"/>
    <w:rsid w:val="00E03935"/>
    <w:rsid w:val="00E04F13"/>
    <w:rsid w:val="00E152B5"/>
    <w:rsid w:val="00E3178F"/>
    <w:rsid w:val="00E32173"/>
    <w:rsid w:val="00E33D1E"/>
    <w:rsid w:val="00E34EA2"/>
    <w:rsid w:val="00E35ADF"/>
    <w:rsid w:val="00E36AC6"/>
    <w:rsid w:val="00E401BB"/>
    <w:rsid w:val="00E41FEB"/>
    <w:rsid w:val="00E42826"/>
    <w:rsid w:val="00E46511"/>
    <w:rsid w:val="00E56CA4"/>
    <w:rsid w:val="00E63F2B"/>
    <w:rsid w:val="00E70A29"/>
    <w:rsid w:val="00E84C84"/>
    <w:rsid w:val="00E95608"/>
    <w:rsid w:val="00EA1882"/>
    <w:rsid w:val="00EA3DB3"/>
    <w:rsid w:val="00EB24E8"/>
    <w:rsid w:val="00ED0196"/>
    <w:rsid w:val="00EE38BD"/>
    <w:rsid w:val="00EF0339"/>
    <w:rsid w:val="00F00171"/>
    <w:rsid w:val="00F005C3"/>
    <w:rsid w:val="00F07A6B"/>
    <w:rsid w:val="00F20F34"/>
    <w:rsid w:val="00F2101C"/>
    <w:rsid w:val="00F308AF"/>
    <w:rsid w:val="00F34256"/>
    <w:rsid w:val="00F362FE"/>
    <w:rsid w:val="00F45335"/>
    <w:rsid w:val="00F5077F"/>
    <w:rsid w:val="00F51982"/>
    <w:rsid w:val="00F51AA1"/>
    <w:rsid w:val="00F51EDB"/>
    <w:rsid w:val="00F52060"/>
    <w:rsid w:val="00F64D21"/>
    <w:rsid w:val="00F7532E"/>
    <w:rsid w:val="00FA1466"/>
    <w:rsid w:val="00FA3842"/>
    <w:rsid w:val="00FA49D4"/>
    <w:rsid w:val="00FB5DD2"/>
    <w:rsid w:val="00FC6824"/>
    <w:rsid w:val="00FF21B8"/>
    <w:rsid w:val="00FF5B3A"/>
    <w:rsid w:val="00F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5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533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1ABB"/>
    <w:rPr>
      <w:rFonts w:ascii="Calibri" w:eastAsia="宋体" w:hAnsi="Calibri" w:cs="Times New Roman"/>
      <w:sz w:val="18"/>
      <w:szCs w:val="18"/>
    </w:rPr>
  </w:style>
  <w:style w:type="character" w:customStyle="1" w:styleId="apple-style-span">
    <w:name w:val="apple-style-span"/>
    <w:basedOn w:val="a0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5FD1-B60B-4F7B-B5DF-542D0427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7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USER</cp:lastModifiedBy>
  <cp:revision>93</cp:revision>
  <cp:lastPrinted>2015-05-22T06:51:00Z</cp:lastPrinted>
  <dcterms:created xsi:type="dcterms:W3CDTF">2015-04-29T02:05:00Z</dcterms:created>
  <dcterms:modified xsi:type="dcterms:W3CDTF">2015-06-17T07:46:00Z</dcterms:modified>
</cp:coreProperties>
</file>