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632"/>
        <w:rPr>
          <w:rFonts w:ascii="黑体" w:hAnsi="黑体" w:eastAsia="黑体"/>
          <w:kern w:val="0"/>
          <w:szCs w:val="32"/>
        </w:rPr>
      </w:pPr>
    </w:p>
    <w:p>
      <w:pPr>
        <w:snapToGrid w:val="0"/>
        <w:ind w:firstLine="632"/>
        <w:rPr>
          <w:rFonts w:ascii="黑体" w:hAnsi="黑体" w:eastAsia="黑体"/>
          <w:kern w:val="0"/>
          <w:szCs w:val="32"/>
        </w:rPr>
      </w:pPr>
    </w:p>
    <w:p>
      <w:pPr>
        <w:snapToGrid w:val="0"/>
        <w:ind w:firstLine="632"/>
        <w:rPr>
          <w:rFonts w:ascii="黑体" w:hAnsi="宋体" w:eastAsia="黑体"/>
          <w:szCs w:val="32"/>
        </w:rPr>
      </w:pPr>
    </w:p>
    <w:p>
      <w:pPr>
        <w:snapToGrid w:val="0"/>
        <w:ind w:firstLine="632"/>
        <w:rPr>
          <w:rFonts w:ascii="黑体" w:hAnsi="宋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宋体" w:eastAsia="黑体"/>
          <w:b/>
          <w:sz w:val="44"/>
        </w:rPr>
      </w:pPr>
      <w:r>
        <w:rPr>
          <w:rFonts w:hint="eastAsia" w:ascii="黑体" w:hAnsi="宋体" w:eastAsia="黑体"/>
          <w:b/>
          <w:sz w:val="44"/>
        </w:rPr>
        <w:t>科学技术成果评价申请表</w:t>
      </w:r>
    </w:p>
    <w:p>
      <w:pPr>
        <w:snapToGrid w:val="0"/>
        <w:spacing w:line="360" w:lineRule="auto"/>
        <w:ind w:firstLine="472"/>
        <w:rPr>
          <w:sz w:val="24"/>
        </w:rPr>
      </w:pPr>
    </w:p>
    <w:p>
      <w:pPr>
        <w:snapToGrid w:val="0"/>
        <w:spacing w:line="360" w:lineRule="auto"/>
        <w:ind w:firstLine="472"/>
        <w:rPr>
          <w:sz w:val="24"/>
        </w:rPr>
      </w:pPr>
    </w:p>
    <w:p>
      <w:pPr>
        <w:snapToGrid w:val="0"/>
        <w:spacing w:line="360" w:lineRule="auto"/>
        <w:ind w:firstLine="472"/>
        <w:rPr>
          <w:sz w:val="24"/>
        </w:rPr>
      </w:pPr>
    </w:p>
    <w:p>
      <w:pPr>
        <w:snapToGrid w:val="0"/>
        <w:spacing w:line="360" w:lineRule="auto"/>
        <w:ind w:firstLine="472"/>
        <w:rPr>
          <w:sz w:val="24"/>
        </w:rPr>
      </w:pPr>
    </w:p>
    <w:p>
      <w:pPr>
        <w:snapToGrid w:val="0"/>
        <w:spacing w:line="360" w:lineRule="auto"/>
        <w:ind w:firstLine="320" w:firstLineChars="100"/>
        <w:jc w:val="left"/>
        <w:rPr>
          <w:rFonts w:hint="eastAsia" w:ascii="华文中宋" w:hAnsi="华文中宋" w:eastAsia="华文中宋" w:cs="华文中宋"/>
          <w:b w:val="0"/>
          <w:bCs/>
          <w:szCs w:val="32"/>
          <w:u w:val="single"/>
        </w:rPr>
      </w:pPr>
      <w:r>
        <w:rPr>
          <w:rFonts w:hint="eastAsia" w:ascii="华文中宋" w:hAnsi="华文中宋" w:eastAsia="华文中宋" w:cs="华文中宋"/>
          <w:b w:val="0"/>
          <w:bCs/>
          <w:szCs w:val="32"/>
        </w:rPr>
        <w:t>申报成果名称：</w:t>
      </w:r>
      <w:r>
        <w:rPr>
          <w:rFonts w:hint="eastAsia" w:ascii="华文中宋" w:hAnsi="华文中宋" w:eastAsia="华文中宋" w:cs="华文中宋"/>
          <w:b w:val="0"/>
          <w:bCs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华文中宋" w:hAnsi="华文中宋" w:eastAsia="华文中宋" w:cs="华文中宋"/>
          <w:b w:val="0"/>
          <w:bCs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color w:val="FFFFFF"/>
          <w:szCs w:val="32"/>
          <w:u w:val="single"/>
        </w:rPr>
        <w:t>体</w:t>
      </w:r>
    </w:p>
    <w:p>
      <w:pPr>
        <w:snapToGrid w:val="0"/>
        <w:spacing w:line="360" w:lineRule="auto"/>
        <w:ind w:firstLine="632"/>
        <w:rPr>
          <w:rFonts w:hint="eastAsia" w:ascii="华文中宋" w:hAnsi="华文中宋" w:eastAsia="华文中宋" w:cs="华文中宋"/>
          <w:b w:val="0"/>
          <w:bCs/>
          <w:szCs w:val="32"/>
        </w:rPr>
      </w:pPr>
    </w:p>
    <w:p>
      <w:pPr>
        <w:tabs>
          <w:tab w:val="left" w:pos="4320"/>
        </w:tabs>
        <w:snapToGrid w:val="0"/>
        <w:spacing w:line="360" w:lineRule="auto"/>
        <w:ind w:firstLine="320" w:firstLineChars="100"/>
        <w:rPr>
          <w:rFonts w:hint="eastAsia" w:ascii="华文中宋" w:hAnsi="华文中宋" w:eastAsia="华文中宋" w:cs="华文中宋"/>
          <w:b w:val="0"/>
          <w:bCs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Cs w:val="32"/>
        </w:rPr>
        <w:t>申请评价单位：</w:t>
      </w:r>
      <w:r>
        <w:rPr>
          <w:rFonts w:hint="eastAsia" w:ascii="华文中宋" w:hAnsi="华文中宋" w:eastAsia="华文中宋" w:cs="华文中宋"/>
          <w:b w:val="0"/>
          <w:bCs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华文中宋" w:hAnsi="华文中宋" w:eastAsia="华文中宋" w:cs="华文中宋"/>
          <w:b w:val="0"/>
          <w:bCs/>
          <w:szCs w:val="32"/>
          <w:u w:val="single"/>
        </w:rPr>
        <w:t>（盖章）</w:t>
      </w:r>
    </w:p>
    <w:p>
      <w:pPr>
        <w:tabs>
          <w:tab w:val="left" w:pos="4320"/>
        </w:tabs>
        <w:snapToGrid w:val="0"/>
        <w:spacing w:line="360" w:lineRule="auto"/>
        <w:ind w:firstLine="632"/>
        <w:rPr>
          <w:rFonts w:hint="eastAsia" w:ascii="华文中宋" w:hAnsi="华文中宋" w:eastAsia="华文中宋" w:cs="华文中宋"/>
          <w:b w:val="0"/>
          <w:bCs/>
          <w:szCs w:val="32"/>
        </w:rPr>
      </w:pPr>
    </w:p>
    <w:p>
      <w:pPr>
        <w:snapToGrid w:val="0"/>
        <w:spacing w:line="360" w:lineRule="auto"/>
        <w:ind w:right="-586" w:rightChars="-183" w:firstLine="320" w:firstLineChars="100"/>
        <w:rPr>
          <w:rFonts w:hint="eastAsia" w:ascii="华文中宋" w:hAnsi="华文中宋" w:eastAsia="华文中宋" w:cs="华文中宋"/>
          <w:b w:val="0"/>
          <w:bCs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Cs w:val="32"/>
        </w:rPr>
        <w:t>申请评价日期：</w:t>
      </w:r>
      <w:r>
        <w:rPr>
          <w:rFonts w:hint="eastAsia" w:ascii="华文中宋" w:hAnsi="华文中宋" w:eastAsia="华文中宋" w:cs="华文中宋"/>
          <w:b w:val="0"/>
          <w:bCs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华文中宋" w:hAnsi="华文中宋" w:eastAsia="华文中宋" w:cs="华文中宋"/>
          <w:b w:val="0"/>
          <w:bCs/>
          <w:color w:val="FFFFFF"/>
          <w:szCs w:val="32"/>
          <w:u w:val="single"/>
        </w:rPr>
        <w:t xml:space="preserve">字 </w:t>
      </w:r>
    </w:p>
    <w:p>
      <w:pPr>
        <w:snapToGrid w:val="0"/>
        <w:spacing w:line="360" w:lineRule="auto"/>
        <w:ind w:firstLine="632"/>
        <w:rPr>
          <w:rFonts w:hint="eastAsia" w:ascii="华文中宋" w:hAnsi="华文中宋" w:eastAsia="华文中宋" w:cs="华文中宋"/>
          <w:b w:val="0"/>
          <w:bCs/>
          <w:szCs w:val="32"/>
        </w:rPr>
      </w:pPr>
    </w:p>
    <w:p>
      <w:pPr>
        <w:snapToGrid w:val="0"/>
        <w:spacing w:line="360" w:lineRule="auto"/>
        <w:ind w:right="-586" w:rightChars="-183" w:firstLine="320" w:firstLineChars="100"/>
        <w:rPr>
          <w:rFonts w:hint="eastAsia" w:ascii="华文中宋" w:hAnsi="华文中宋" w:eastAsia="华文中宋" w:cs="华文中宋"/>
          <w:b w:val="0"/>
          <w:bCs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Cs w:val="32"/>
        </w:rPr>
        <w:t>组织评价日期：</w:t>
      </w:r>
      <w:r>
        <w:rPr>
          <w:rFonts w:hint="eastAsia" w:ascii="华文中宋" w:hAnsi="华文中宋" w:eastAsia="华文中宋" w:cs="华文中宋"/>
          <w:b w:val="0"/>
          <w:bCs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华文中宋" w:hAnsi="华文中宋" w:eastAsia="华文中宋" w:cs="华文中宋"/>
          <w:b w:val="0"/>
          <w:bCs/>
          <w:color w:val="FFFFFF"/>
          <w:szCs w:val="32"/>
          <w:u w:val="single"/>
        </w:rPr>
        <w:t xml:space="preserve">字 </w:t>
      </w:r>
    </w:p>
    <w:p>
      <w:pPr>
        <w:snapToGrid w:val="0"/>
        <w:spacing w:line="360" w:lineRule="auto"/>
        <w:ind w:firstLine="320" w:firstLineChars="100"/>
        <w:jc w:val="left"/>
        <w:rPr>
          <w:rFonts w:hint="eastAsia" w:ascii="华文中宋" w:hAnsi="华文中宋" w:eastAsia="华文中宋" w:cs="华文中宋"/>
          <w:b w:val="0"/>
          <w:bCs/>
          <w:sz w:val="24"/>
        </w:rPr>
      </w:pPr>
      <w:r>
        <w:rPr>
          <w:rFonts w:hint="eastAsia" w:ascii="华文中宋" w:hAnsi="华文中宋" w:eastAsia="华文中宋" w:cs="华文中宋"/>
          <w:b w:val="0"/>
          <w:bCs/>
          <w:color w:val="FFFFFF"/>
          <w:szCs w:val="32"/>
          <w:u w:val="single"/>
        </w:rPr>
        <w:t>体</w:t>
      </w:r>
    </w:p>
    <w:p>
      <w:pPr>
        <w:snapToGrid w:val="0"/>
        <w:spacing w:line="360" w:lineRule="auto"/>
        <w:ind w:firstLine="472"/>
        <w:rPr>
          <w:rFonts w:hint="eastAsia" w:ascii="华文中宋" w:hAnsi="华文中宋" w:eastAsia="华文中宋" w:cs="华文中宋"/>
          <w:b w:val="0"/>
          <w:bCs/>
          <w:sz w:val="24"/>
        </w:rPr>
      </w:pPr>
    </w:p>
    <w:p>
      <w:pPr>
        <w:snapToGrid w:val="0"/>
        <w:spacing w:line="360" w:lineRule="auto"/>
        <w:ind w:firstLine="472"/>
        <w:rPr>
          <w:rFonts w:hint="eastAsia" w:ascii="华文中宋" w:hAnsi="华文中宋" w:eastAsia="华文中宋" w:cs="华文中宋"/>
          <w:b w:val="0"/>
          <w:bCs/>
          <w:sz w:val="24"/>
        </w:rPr>
      </w:pPr>
    </w:p>
    <w:p>
      <w:pPr>
        <w:snapToGrid w:val="0"/>
        <w:spacing w:line="360" w:lineRule="auto"/>
        <w:ind w:firstLine="714"/>
        <w:jc w:val="center"/>
        <w:rPr>
          <w:rFonts w:hint="eastAsia" w:ascii="华文中宋" w:hAnsi="华文中宋" w:eastAsia="华文中宋" w:cs="华文中宋"/>
          <w:b w:val="0"/>
          <w:bCs/>
          <w:spacing w:val="20"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pacing w:val="20"/>
          <w:szCs w:val="32"/>
        </w:rPr>
        <w:t>中国公路建设行业协会</w:t>
      </w:r>
    </w:p>
    <w:p>
      <w:pPr>
        <w:snapToGrid w:val="0"/>
        <w:spacing w:line="360" w:lineRule="auto"/>
        <w:ind w:firstLine="634"/>
        <w:jc w:val="center"/>
        <w:rPr>
          <w:rFonts w:hint="eastAsia" w:ascii="华文中宋" w:hAnsi="华文中宋" w:eastAsia="华文中宋" w:cs="华文中宋"/>
          <w:b w:val="0"/>
          <w:bCs/>
          <w:szCs w:val="32"/>
        </w:rPr>
      </w:pPr>
      <w:r>
        <w:rPr>
          <w:rFonts w:hint="eastAsia" w:ascii="华文中宋" w:hAnsi="华文中宋" w:eastAsia="华文中宋" w:cs="华文中宋"/>
          <w:b w:val="0"/>
          <w:bCs/>
          <w:szCs w:val="32"/>
        </w:rPr>
        <w:t>年</w:t>
      </w:r>
      <w:r>
        <w:rPr>
          <w:rFonts w:hint="eastAsia" w:ascii="华文中宋" w:hAnsi="华文中宋" w:eastAsia="华文中宋" w:cs="华文中宋"/>
          <w:b w:val="0"/>
          <w:bCs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szCs w:val="32"/>
        </w:rPr>
        <w:t xml:space="preserve"> 月 </w:t>
      </w:r>
      <w:r>
        <w:rPr>
          <w:rFonts w:hint="eastAsia" w:ascii="华文中宋" w:hAnsi="华文中宋" w:eastAsia="华文中宋" w:cs="华文中宋"/>
          <w:b w:val="0"/>
          <w:bCs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 w:val="0"/>
          <w:bCs/>
          <w:szCs w:val="32"/>
        </w:rPr>
        <w:t>日</w:t>
      </w:r>
    </w:p>
    <w:p>
      <w:pPr>
        <w:snapToGrid w:val="0"/>
        <w:spacing w:line="360" w:lineRule="auto"/>
        <w:ind w:firstLine="634"/>
        <w:jc w:val="center"/>
        <w:rPr>
          <w:rFonts w:hAnsi="宋体"/>
          <w:b/>
          <w:szCs w:val="32"/>
        </w:rPr>
      </w:pPr>
    </w:p>
    <w:p>
      <w:pPr>
        <w:snapToGrid w:val="0"/>
        <w:spacing w:line="360" w:lineRule="auto"/>
        <w:ind w:firstLine="634"/>
        <w:jc w:val="center"/>
        <w:rPr>
          <w:rFonts w:hAnsi="宋体"/>
          <w:b/>
          <w:szCs w:val="32"/>
        </w:rPr>
      </w:pPr>
    </w:p>
    <w:tbl>
      <w:tblPr>
        <w:tblStyle w:val="4"/>
        <w:tblW w:w="8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5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成果名称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研究起止日期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单位联系人及电话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exact"/>
          <w:jc w:val="center"/>
        </w:trPr>
        <w:tc>
          <w:tcPr>
            <w:tcW w:w="3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任务来源</w:t>
            </w:r>
          </w:p>
        </w:tc>
        <w:tc>
          <w:tcPr>
            <w:tcW w:w="5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成果内容简介（用途、原理、关键技术、技术特征、国内外同类成果比较、效益分析等）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技术文件目录及提供单位：</w:t>
            </w:r>
          </w:p>
          <w:p>
            <w:pPr>
              <w:spacing w:line="360" w:lineRule="auto"/>
              <w:ind w:firstLine="472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360" w:lineRule="auto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主要研制人员：</w:t>
            </w:r>
          </w:p>
          <w:p>
            <w:pPr>
              <w:spacing w:line="360" w:lineRule="auto"/>
              <w:ind w:firstLine="472"/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8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申请评价单位意见：</w:t>
            </w:r>
          </w:p>
          <w:p>
            <w:pP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</w:pPr>
          </w:p>
          <w:p>
            <w:pPr>
              <w:wordWrap w:val="0"/>
              <w:jc w:val="right"/>
              <w:rPr>
                <w:rFonts w:hint="default" w:ascii="华文中宋" w:hAnsi="华文中宋" w:eastAsia="华文中宋" w:cs="华文中宋"/>
                <w:b w:val="0"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单位盖章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lang w:val="en-US" w:eastAsia="zh-CN"/>
              </w:rPr>
              <w:t xml:space="preserve">               </w:t>
            </w:r>
          </w:p>
          <w:p>
            <w:pPr>
              <w:wordWrap w:val="0"/>
              <w:ind w:firstLine="474"/>
              <w:jc w:val="right"/>
              <w:rPr>
                <w:rFonts w:hint="eastAsia" w:ascii="华文中宋" w:hAnsi="华文中宋" w:eastAsia="华文中宋" w:cs="华文中宋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 xml:space="preserve">       年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月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</w:rPr>
              <w:t>日</w:t>
            </w:r>
            <w:r>
              <w:rPr>
                <w:rFonts w:hint="eastAsia" w:ascii="华文中宋" w:hAnsi="华文中宋" w:eastAsia="华文中宋" w:cs="华文中宋"/>
                <w:b w:val="0"/>
                <w:bCs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4A3500"/>
    <w:rsid w:val="00602E54"/>
    <w:rsid w:val="006F2B38"/>
    <w:rsid w:val="009A4FCC"/>
    <w:rsid w:val="091648F6"/>
    <w:rsid w:val="34AB37FF"/>
    <w:rsid w:val="564A3500"/>
    <w:rsid w:val="6984441C"/>
    <w:rsid w:val="72884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FangSong_GB2312" w:hAnsi="Times New Roman" w:eastAsia="FangSong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FangSong_GB2312" w:eastAsia="FangSong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FangSong_GB2312" w:eastAsia="FangSong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194</Characters>
  <Lines>1</Lines>
  <Paragraphs>1</Paragraphs>
  <TotalTime>9</TotalTime>
  <ScaleCrop>false</ScaleCrop>
  <LinksUpToDate>false</LinksUpToDate>
  <CharactersWithSpaces>227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2019-08-22T03:54:00Z</dcterms:created>
  <dc:creator>anda</dc:creator>
  <cp:lastModifiedBy>anda</cp:lastModifiedBy>
  <dcterms:modified xsi:type="dcterms:W3CDTF">2020-11-10T06:34:52Z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